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010F83" w14:textId="77777777" w:rsidR="00A25479" w:rsidRDefault="00A25479" w:rsidP="00A25479">
      <w:pPr>
        <w:pStyle w:val="a7"/>
        <w:spacing w:after="0" w:line="360" w:lineRule="auto"/>
        <w:ind w:left="57" w:hanging="57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Приложение 1</w:t>
      </w:r>
    </w:p>
    <w:p w14:paraId="27D4C092" w14:textId="77777777" w:rsidR="006947AC" w:rsidRPr="006947AC" w:rsidRDefault="006947AC" w:rsidP="006947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47AC">
        <w:rPr>
          <w:rFonts w:ascii="Times New Roman" w:hAnsi="Times New Roman" w:cs="Times New Roman"/>
          <w:sz w:val="24"/>
          <w:szCs w:val="24"/>
        </w:rPr>
        <w:t>УТВЕРЖДЕНО</w:t>
      </w:r>
    </w:p>
    <w:p w14:paraId="27EC78EF" w14:textId="77777777" w:rsidR="006947AC" w:rsidRPr="006947AC" w:rsidRDefault="006947AC" w:rsidP="006947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47AC">
        <w:rPr>
          <w:rFonts w:ascii="Times New Roman" w:hAnsi="Times New Roman" w:cs="Times New Roman"/>
          <w:sz w:val="24"/>
          <w:szCs w:val="24"/>
        </w:rPr>
        <w:t>приказом КГА ПОУ «КМТ»</w:t>
      </w:r>
    </w:p>
    <w:p w14:paraId="35E81EC6" w14:textId="77777777" w:rsidR="006947AC" w:rsidRPr="006947AC" w:rsidRDefault="006947AC" w:rsidP="006947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47AC">
        <w:rPr>
          <w:rFonts w:ascii="Times New Roman" w:hAnsi="Times New Roman" w:cs="Times New Roman"/>
          <w:sz w:val="24"/>
          <w:szCs w:val="24"/>
        </w:rPr>
        <w:t>от 26.11.2025 № 34-од</w:t>
      </w:r>
    </w:p>
    <w:p w14:paraId="5D90F035" w14:textId="77777777" w:rsidR="00A25479" w:rsidRDefault="00A25479" w:rsidP="00A25479">
      <w:pPr>
        <w:spacing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9C985AC" w14:textId="6F9FB934" w:rsidR="00566030" w:rsidRDefault="00566030" w:rsidP="00566030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6030">
        <w:rPr>
          <w:rFonts w:ascii="Times New Roman" w:hAnsi="Times New Roman" w:cs="Times New Roman"/>
          <w:b/>
          <w:bCs/>
          <w:sz w:val="28"/>
          <w:szCs w:val="28"/>
        </w:rPr>
        <w:t>Положение о текущем контроле и промежуточной аттестации обучающихся</w:t>
      </w:r>
    </w:p>
    <w:p w14:paraId="6319D320" w14:textId="77777777" w:rsidR="00566030" w:rsidRDefault="00566030" w:rsidP="00566030">
      <w:pPr>
        <w:pStyle w:val="a7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70C562F1" w14:textId="77777777" w:rsidR="00566030" w:rsidRDefault="00566030" w:rsidP="00015E43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99B">
        <w:rPr>
          <w:rFonts w:ascii="Times New Roman" w:hAnsi="Times New Roman" w:cs="Times New Roman"/>
          <w:sz w:val="28"/>
          <w:szCs w:val="28"/>
        </w:rPr>
        <w:t>Настоящее Положение о текущем контроле и промежуточной аттестации обучающихся (далее - Положение)</w:t>
      </w:r>
      <w:r w:rsidR="00255FE3">
        <w:rPr>
          <w:rFonts w:ascii="Times New Roman" w:hAnsi="Times New Roman" w:cs="Times New Roman"/>
          <w:sz w:val="28"/>
          <w:szCs w:val="28"/>
        </w:rPr>
        <w:t xml:space="preserve"> </w:t>
      </w:r>
      <w:r w:rsidR="00015E43">
        <w:rPr>
          <w:rFonts w:ascii="Times New Roman" w:hAnsi="Times New Roman" w:cs="Times New Roman"/>
          <w:sz w:val="28"/>
          <w:szCs w:val="28"/>
        </w:rPr>
        <w:t xml:space="preserve">разработано в целях определения форм, периодичности и порядка проведения текущего контроля </w:t>
      </w:r>
      <w:r w:rsidR="007A0ABB">
        <w:rPr>
          <w:rFonts w:ascii="Times New Roman" w:hAnsi="Times New Roman" w:cs="Times New Roman"/>
          <w:sz w:val="28"/>
          <w:szCs w:val="28"/>
        </w:rPr>
        <w:t xml:space="preserve">успеваемости </w:t>
      </w:r>
      <w:r w:rsidR="00015E43">
        <w:rPr>
          <w:rFonts w:ascii="Times New Roman" w:hAnsi="Times New Roman" w:cs="Times New Roman"/>
          <w:sz w:val="28"/>
          <w:szCs w:val="28"/>
        </w:rPr>
        <w:t xml:space="preserve">и промежуточной аттестации по </w:t>
      </w:r>
      <w:r w:rsidR="00D60CE4">
        <w:rPr>
          <w:rFonts w:ascii="Times New Roman" w:hAnsi="Times New Roman" w:cs="Times New Roman"/>
          <w:sz w:val="28"/>
          <w:szCs w:val="28"/>
        </w:rPr>
        <w:t xml:space="preserve">основным профессиональным </w:t>
      </w:r>
      <w:r w:rsidR="00015E43">
        <w:rPr>
          <w:rFonts w:ascii="Times New Roman" w:hAnsi="Times New Roman" w:cs="Times New Roman"/>
          <w:sz w:val="28"/>
          <w:szCs w:val="28"/>
        </w:rPr>
        <w:t>образовательным программам среднего профессионального образования (далее – ОП</w:t>
      </w:r>
      <w:r w:rsidR="00D60CE4">
        <w:rPr>
          <w:rFonts w:ascii="Times New Roman" w:hAnsi="Times New Roman" w:cs="Times New Roman"/>
          <w:sz w:val="28"/>
          <w:szCs w:val="28"/>
        </w:rPr>
        <w:t>ОП</w:t>
      </w:r>
      <w:r w:rsidR="00015E43">
        <w:rPr>
          <w:rFonts w:ascii="Times New Roman" w:hAnsi="Times New Roman" w:cs="Times New Roman"/>
          <w:sz w:val="28"/>
          <w:szCs w:val="28"/>
        </w:rPr>
        <w:t xml:space="preserve"> СПО).</w:t>
      </w:r>
    </w:p>
    <w:p w14:paraId="5F719C1A" w14:textId="77777777" w:rsidR="00015E43" w:rsidRDefault="00015E43" w:rsidP="00015E43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с:</w:t>
      </w:r>
    </w:p>
    <w:p w14:paraId="247E88A9" w14:textId="7187213E" w:rsidR="00015E43" w:rsidRDefault="00015E43" w:rsidP="00C178B2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664">
        <w:rPr>
          <w:rFonts w:ascii="Times New Roman" w:hAnsi="Times New Roman" w:cs="Times New Roman"/>
          <w:sz w:val="28"/>
          <w:szCs w:val="28"/>
        </w:rPr>
        <w:t>Федеральным законом от 29.12.2012</w:t>
      </w:r>
      <w:r w:rsidR="00C178B2">
        <w:rPr>
          <w:rFonts w:ascii="Times New Roman" w:hAnsi="Times New Roman" w:cs="Times New Roman"/>
          <w:sz w:val="28"/>
          <w:szCs w:val="28"/>
        </w:rPr>
        <w:t>г.</w:t>
      </w:r>
      <w:r w:rsidRPr="006F5664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Федерации»;</w:t>
      </w:r>
    </w:p>
    <w:p w14:paraId="01567763" w14:textId="0F8F19D3" w:rsidR="00C178B2" w:rsidRDefault="00C178B2" w:rsidP="00C178B2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Style w:val="aa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ab/>
      </w:r>
      <w:r w:rsidR="00416311" w:rsidRPr="00C178B2">
        <w:rPr>
          <w:rStyle w:val="aa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Постановление</w:t>
      </w:r>
      <w:r w:rsidR="0016702A">
        <w:rPr>
          <w:rStyle w:val="aa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м</w:t>
      </w:r>
      <w:r w:rsidR="00416311" w:rsidRPr="00C178B2">
        <w:rPr>
          <w:rStyle w:val="aa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 Правительства РФ №</w:t>
      </w:r>
      <w:r w:rsidRPr="00C178B2">
        <w:rPr>
          <w:rStyle w:val="aa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 </w:t>
      </w:r>
      <w:r w:rsidR="00416311" w:rsidRPr="00C178B2">
        <w:rPr>
          <w:rStyle w:val="aa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556 от 30.04.2024</w:t>
      </w:r>
      <w:r>
        <w:rPr>
          <w:rStyle w:val="aa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г.</w:t>
      </w:r>
      <w:r w:rsidR="00416311" w:rsidRPr="001B491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="00416311" w:rsidRPr="001B491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«Об утверждении перечня мероприятий по оценке качества образования и Правил проведения мероприятий по оценке качества образования»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14:paraId="472EECCC" w14:textId="17174F54" w:rsidR="00C178B2" w:rsidRPr="00C178B2" w:rsidRDefault="00C178B2" w:rsidP="00C178B2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178B2">
        <w:rPr>
          <w:rFonts w:ascii="Times New Roman" w:hAnsi="Times New Roman"/>
          <w:sz w:val="28"/>
          <w:szCs w:val="28"/>
        </w:rPr>
        <w:t>Постановлением Правительства РФ от 11.10.2023</w:t>
      </w:r>
      <w:r>
        <w:rPr>
          <w:rFonts w:ascii="Times New Roman" w:hAnsi="Times New Roman"/>
          <w:sz w:val="28"/>
          <w:szCs w:val="28"/>
        </w:rPr>
        <w:t>г.</w:t>
      </w:r>
      <w:r w:rsidRPr="00C178B2">
        <w:rPr>
          <w:rFonts w:ascii="Times New Roman" w:hAnsi="Times New Roman"/>
          <w:sz w:val="28"/>
          <w:szCs w:val="28"/>
        </w:rPr>
        <w:t xml:space="preserve"> № 1678 </w:t>
      </w:r>
      <w:r>
        <w:rPr>
          <w:rFonts w:ascii="Times New Roman" w:hAnsi="Times New Roman"/>
          <w:sz w:val="28"/>
          <w:szCs w:val="28"/>
        </w:rPr>
        <w:br/>
      </w:r>
      <w:r w:rsidRPr="00C178B2">
        <w:rPr>
          <w:rFonts w:ascii="Times New Roman" w:hAnsi="Times New Roman"/>
          <w:sz w:val="28"/>
          <w:szCs w:val="28"/>
        </w:rPr>
        <w:t>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21FA23F0" w14:textId="77777777" w:rsidR="00C178B2" w:rsidRDefault="00C178B2" w:rsidP="00C178B2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15E43" w:rsidRPr="006F5664">
        <w:rPr>
          <w:rFonts w:ascii="Times New Roman" w:hAnsi="Times New Roman" w:cs="Times New Roman"/>
          <w:sz w:val="28"/>
          <w:szCs w:val="28"/>
        </w:rPr>
        <w:t>Приказом Министерства Просвещения Российской Федерации от 24.08.2022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015E43" w:rsidRPr="006F5664">
        <w:rPr>
          <w:rFonts w:ascii="Times New Roman" w:hAnsi="Times New Roman" w:cs="Times New Roman"/>
          <w:sz w:val="28"/>
          <w:szCs w:val="28"/>
        </w:rPr>
        <w:t xml:space="preserve">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14:paraId="515F0F96" w14:textId="77777777" w:rsidR="00C178B2" w:rsidRDefault="00C178B2" w:rsidP="00C178B2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F5664">
        <w:rPr>
          <w:rFonts w:ascii="Times New Roman" w:hAnsi="Times New Roman"/>
          <w:sz w:val="28"/>
          <w:szCs w:val="28"/>
        </w:rPr>
        <w:t xml:space="preserve">Приказом </w:t>
      </w:r>
      <w:r w:rsidR="006F5664" w:rsidRPr="000640D5">
        <w:rPr>
          <w:rFonts w:ascii="Times New Roman" w:hAnsi="Times New Roman"/>
          <w:sz w:val="28"/>
          <w:szCs w:val="28"/>
        </w:rPr>
        <w:t xml:space="preserve">Минобрнауки России, </w:t>
      </w:r>
      <w:proofErr w:type="spellStart"/>
      <w:r w:rsidR="006F5664" w:rsidRPr="000640D5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="006F5664" w:rsidRPr="000640D5">
        <w:rPr>
          <w:rFonts w:ascii="Times New Roman" w:hAnsi="Times New Roman"/>
          <w:sz w:val="28"/>
          <w:szCs w:val="28"/>
        </w:rPr>
        <w:t xml:space="preserve"> России </w:t>
      </w:r>
      <w:r>
        <w:rPr>
          <w:rFonts w:ascii="Times New Roman" w:hAnsi="Times New Roman"/>
          <w:sz w:val="28"/>
          <w:szCs w:val="28"/>
        </w:rPr>
        <w:br/>
      </w:r>
      <w:r w:rsidR="006F5664" w:rsidRPr="000640D5">
        <w:rPr>
          <w:rFonts w:ascii="Times New Roman" w:hAnsi="Times New Roman"/>
          <w:sz w:val="28"/>
          <w:szCs w:val="28"/>
        </w:rPr>
        <w:t>от 05.08.2020 г. № 885/390</w:t>
      </w:r>
      <w:r w:rsidR="006F5664">
        <w:rPr>
          <w:rFonts w:ascii="Times New Roman" w:hAnsi="Times New Roman"/>
          <w:sz w:val="28"/>
          <w:szCs w:val="28"/>
        </w:rPr>
        <w:t xml:space="preserve"> «</w:t>
      </w:r>
      <w:r w:rsidR="006F5664" w:rsidRPr="000640D5">
        <w:rPr>
          <w:rFonts w:ascii="Times New Roman" w:hAnsi="Times New Roman"/>
          <w:sz w:val="28"/>
          <w:szCs w:val="28"/>
        </w:rPr>
        <w:t>О практической подготовке обучающихся</w:t>
      </w:r>
      <w:r w:rsidR="006F5664">
        <w:rPr>
          <w:rFonts w:ascii="Times New Roman" w:hAnsi="Times New Roman"/>
          <w:sz w:val="28"/>
          <w:szCs w:val="28"/>
        </w:rPr>
        <w:t>»;</w:t>
      </w:r>
    </w:p>
    <w:p w14:paraId="0E200C4B" w14:textId="77777777" w:rsidR="0016702A" w:rsidRDefault="00C178B2" w:rsidP="0016702A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16311" w:rsidRPr="00C178B2">
        <w:rPr>
          <w:rStyle w:val="aa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Приказ</w:t>
      </w:r>
      <w:r w:rsidR="0016702A">
        <w:rPr>
          <w:rStyle w:val="aa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ом</w:t>
      </w:r>
      <w:r w:rsidR="00416311" w:rsidRPr="00C178B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 </w:t>
      </w:r>
      <w:r w:rsidR="00416311" w:rsidRPr="00C178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</w:t>
      </w:r>
      <w:r w:rsidR="00416311" w:rsidRPr="001B491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инистерства науки и высшего образования Российской Федерации и Министерства просвещения Российской Федерации от 05.08.2020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г.</w:t>
      </w:r>
      <w:r w:rsidR="00416311" w:rsidRPr="001B491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№882/391 «Об организации и осуществлении образовательной деятельности при сетевой форме реализации образовательных программ»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  <w:r w:rsidR="00416311" w:rsidRPr="001B491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hyperlink r:id="rId7" w:tgtFrame="_blank" w:history="1">
        <w:r w:rsidR="00416311" w:rsidRPr="001B491C">
          <w:rPr>
            <w:rFonts w:ascii="Times New Roman" w:hAnsi="Times New Roman" w:cs="Times New Roman"/>
            <w:color w:val="0000FF"/>
            <w:sz w:val="28"/>
            <w:szCs w:val="28"/>
          </w:rPr>
          <w:br/>
        </w:r>
      </w:hyperlink>
      <w:r>
        <w:rPr>
          <w:rFonts w:ascii="Times New Roman" w:hAnsi="Times New Roman" w:cs="Times New Roman"/>
          <w:sz w:val="28"/>
          <w:szCs w:val="28"/>
        </w:rPr>
        <w:tab/>
      </w:r>
      <w:r w:rsidR="006F5664" w:rsidRPr="006F5664">
        <w:rPr>
          <w:rFonts w:ascii="Times New Roman" w:hAnsi="Times New Roman" w:cs="Times New Roman"/>
          <w:sz w:val="28"/>
          <w:szCs w:val="28"/>
        </w:rPr>
        <w:t>Федеральными государственными образовательными стандартами среднего профессионального образования по профессиям / специальностям (далее – ФГОС СПО);</w:t>
      </w:r>
    </w:p>
    <w:p w14:paraId="28F07A8C" w14:textId="1DD1F24F" w:rsidR="0016702A" w:rsidRDefault="0016702A" w:rsidP="0016702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ab/>
      </w:r>
      <w:r w:rsidR="00416311" w:rsidRPr="00C178B2">
        <w:rPr>
          <w:rStyle w:val="aa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Федеральны</w:t>
      </w:r>
      <w:r>
        <w:rPr>
          <w:rStyle w:val="aa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ми</w:t>
      </w:r>
      <w:r w:rsidR="00416311" w:rsidRPr="00C178B2">
        <w:rPr>
          <w:rStyle w:val="aa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 государственны</w:t>
      </w:r>
      <w:r>
        <w:rPr>
          <w:rStyle w:val="aa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ми</w:t>
      </w:r>
      <w:r w:rsidR="00416311" w:rsidRPr="00C178B2">
        <w:rPr>
          <w:rStyle w:val="aa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 образовательны</w:t>
      </w:r>
      <w:r>
        <w:rPr>
          <w:rStyle w:val="aa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ми</w:t>
      </w:r>
      <w:r w:rsidR="00416311" w:rsidRPr="00C178B2">
        <w:rPr>
          <w:rStyle w:val="aa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 стандарт</w:t>
      </w:r>
      <w:r>
        <w:rPr>
          <w:rStyle w:val="aa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ами</w:t>
      </w:r>
      <w:r w:rsidR="00416311" w:rsidRPr="00C178B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 </w:t>
      </w:r>
      <w:r w:rsidR="00416311" w:rsidRPr="00C178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основного общего образования (ФГОС ООО), среднего общего образования (ФГОС СОО)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14:paraId="4E6356E9" w14:textId="2C9A26A0" w:rsidR="006F5664" w:rsidRDefault="0016702A" w:rsidP="0016702A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="006F5664">
        <w:rPr>
          <w:rFonts w:ascii="Times New Roman" w:hAnsi="Times New Roman"/>
          <w:sz w:val="28"/>
          <w:szCs w:val="28"/>
        </w:rPr>
        <w:t>Уставом образовательной организации и иными локальными нормативными актами.</w:t>
      </w:r>
    </w:p>
    <w:p w14:paraId="540A0EEC" w14:textId="77777777" w:rsidR="00F51FD0" w:rsidRDefault="00F51FD0" w:rsidP="00F51FD0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текущего контроля и промежуточной аттестации является оценка степени соответствия качества </w:t>
      </w:r>
      <w:r w:rsidR="00CC3465"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требованиям ФГОС СПО.</w:t>
      </w:r>
    </w:p>
    <w:p w14:paraId="20EB4B41" w14:textId="77777777" w:rsidR="007A0ABB" w:rsidRDefault="007A0ABB" w:rsidP="00F51FD0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Конкретные формы и процедуры текущего контроля успеваемости, промежуточной аттестации по каждой дисциплине и профессиональному модулю доводятся до сведения обучающихся в течение первого месяца от начала обучения</w:t>
      </w:r>
      <w:r w:rsidR="00CC3465">
        <w:rPr>
          <w:rFonts w:ascii="Times New Roman" w:hAnsi="Times New Roman" w:cs="Times New Roman"/>
          <w:sz w:val="28"/>
          <w:szCs w:val="28"/>
        </w:rPr>
        <w:t xml:space="preserve"> по дисциплине (модулю)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B2B614" w14:textId="77777777" w:rsidR="007E0C4D" w:rsidRDefault="007E0C4D" w:rsidP="007E0C4D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осуществлении текущего контроля и промежуточной аттестации обучающихся использу</w:t>
      </w:r>
      <w:r w:rsidR="00CC3465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r w:rsidR="00CC3465">
        <w:rPr>
          <w:rFonts w:ascii="Times New Roman" w:hAnsi="Times New Roman" w:cs="Times New Roman"/>
          <w:sz w:val="28"/>
          <w:szCs w:val="28"/>
        </w:rPr>
        <w:t>оценочные материалы</w:t>
      </w:r>
      <w:r>
        <w:rPr>
          <w:rFonts w:ascii="Times New Roman" w:hAnsi="Times New Roman" w:cs="Times New Roman"/>
          <w:sz w:val="28"/>
          <w:szCs w:val="28"/>
        </w:rPr>
        <w:t>, котор</w:t>
      </w:r>
      <w:r w:rsidR="00CC3465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явля</w:t>
      </w:r>
      <w:r w:rsidR="00CC3465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 частью соответствующей ОП</w:t>
      </w:r>
      <w:r w:rsidR="005649CF">
        <w:rPr>
          <w:rFonts w:ascii="Times New Roman" w:hAnsi="Times New Roman" w:cs="Times New Roman"/>
          <w:sz w:val="28"/>
          <w:szCs w:val="28"/>
        </w:rPr>
        <w:t>ОП</w:t>
      </w:r>
      <w:r>
        <w:rPr>
          <w:rFonts w:ascii="Times New Roman" w:hAnsi="Times New Roman" w:cs="Times New Roman"/>
          <w:sz w:val="28"/>
          <w:szCs w:val="28"/>
        </w:rPr>
        <w:t xml:space="preserve"> СПО, позволя</w:t>
      </w:r>
      <w:r w:rsidR="00CC3465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 оценить знания, умения и освоенные компетенции и разрабатывается педагогическими работниками образовательной организации.</w:t>
      </w:r>
    </w:p>
    <w:p w14:paraId="4C0029AE" w14:textId="77777777" w:rsidR="00057E90" w:rsidRDefault="00057E90" w:rsidP="00057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4BE156" w14:textId="77777777" w:rsidR="00057E90" w:rsidRDefault="00057E90" w:rsidP="00057E90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7E90">
        <w:rPr>
          <w:rFonts w:ascii="Times New Roman" w:hAnsi="Times New Roman" w:cs="Times New Roman"/>
          <w:b/>
          <w:bCs/>
          <w:sz w:val="28"/>
          <w:szCs w:val="28"/>
        </w:rPr>
        <w:t>Формы, периодичность и порядок текущего контроля успеваемости</w:t>
      </w:r>
    </w:p>
    <w:p w14:paraId="23107404" w14:textId="77777777" w:rsidR="00D60CE4" w:rsidRDefault="00D60CE4" w:rsidP="00D60CE4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E4">
        <w:rPr>
          <w:rFonts w:ascii="Times New Roman" w:hAnsi="Times New Roman" w:cs="Times New Roman"/>
          <w:sz w:val="28"/>
          <w:szCs w:val="28"/>
        </w:rPr>
        <w:t xml:space="preserve">Текущий контроль успеваемости обучающихся </w:t>
      </w:r>
      <w:r w:rsidR="00D73832">
        <w:rPr>
          <w:rFonts w:ascii="Times New Roman" w:hAnsi="Times New Roman" w:cs="Times New Roman"/>
          <w:sz w:val="28"/>
          <w:szCs w:val="28"/>
        </w:rPr>
        <w:t xml:space="preserve">– </w:t>
      </w:r>
      <w:r w:rsidRPr="00D60CE4">
        <w:rPr>
          <w:rFonts w:ascii="Times New Roman" w:hAnsi="Times New Roman" w:cs="Times New Roman"/>
          <w:sz w:val="28"/>
          <w:szCs w:val="28"/>
        </w:rPr>
        <w:t>это систематическая проверка учебных достижений, проводимая педагогическим работником в ходе осуществления образовательной деятельности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ОПОП СПО</w:t>
      </w:r>
      <w:r w:rsidRPr="00D60CE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93F73C7" w14:textId="77777777" w:rsidR="00D60CE4" w:rsidRDefault="00D60CE4" w:rsidP="00D60CE4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E4">
        <w:rPr>
          <w:rFonts w:ascii="Times New Roman" w:hAnsi="Times New Roman" w:cs="Times New Roman"/>
          <w:sz w:val="28"/>
          <w:szCs w:val="28"/>
        </w:rPr>
        <w:t xml:space="preserve">Текущий контроль проводится педагогическим работником на любом из видов учебных занятий в пределах учебного времени, отведенного на освоение соответствующих учебных дисциплин, </w:t>
      </w:r>
      <w:r>
        <w:rPr>
          <w:rFonts w:ascii="Times New Roman" w:hAnsi="Times New Roman" w:cs="Times New Roman"/>
          <w:sz w:val="28"/>
          <w:szCs w:val="28"/>
        </w:rPr>
        <w:t>междисциплинарных курсов (далее - МДК)</w:t>
      </w:r>
      <w:r w:rsidRPr="00D60CE4">
        <w:rPr>
          <w:rFonts w:ascii="Times New Roman" w:hAnsi="Times New Roman" w:cs="Times New Roman"/>
          <w:sz w:val="28"/>
          <w:szCs w:val="28"/>
        </w:rPr>
        <w:t xml:space="preserve">. Формы и методы текущего контроля выбираются педагогическим работником исходя из методической целесообразности, специфики учебной дисциплины, МДК с учетом требований к обучению лиц с ограниченными возможностями здоровья. </w:t>
      </w:r>
    </w:p>
    <w:p w14:paraId="22496738" w14:textId="77777777" w:rsidR="00B64AD8" w:rsidRDefault="00B64AD8" w:rsidP="00D60CE4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Формами текущего контроля могут быть:</w:t>
      </w:r>
    </w:p>
    <w:p w14:paraId="7509A595" w14:textId="77777777" w:rsidR="00B64AD8" w:rsidRDefault="00B64AD8" w:rsidP="0071670F">
      <w:pPr>
        <w:pStyle w:val="a7"/>
        <w:numPr>
          <w:ilvl w:val="0"/>
          <w:numId w:val="6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устный опрос;</w:t>
      </w:r>
    </w:p>
    <w:p w14:paraId="0E2247F5" w14:textId="77777777" w:rsidR="00B64AD8" w:rsidRDefault="00B64AD8" w:rsidP="0071670F">
      <w:pPr>
        <w:pStyle w:val="a7"/>
        <w:numPr>
          <w:ilvl w:val="0"/>
          <w:numId w:val="6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домашняя работа;</w:t>
      </w:r>
    </w:p>
    <w:p w14:paraId="542F3B2C" w14:textId="77777777" w:rsidR="00B64AD8" w:rsidRDefault="00B64AD8" w:rsidP="0071670F">
      <w:pPr>
        <w:pStyle w:val="a7"/>
        <w:numPr>
          <w:ilvl w:val="0"/>
          <w:numId w:val="6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и лабораторная работа;</w:t>
      </w:r>
    </w:p>
    <w:p w14:paraId="32FDF787" w14:textId="77777777" w:rsidR="00B64AD8" w:rsidRDefault="00B64AD8" w:rsidP="0071670F">
      <w:pPr>
        <w:pStyle w:val="a7"/>
        <w:numPr>
          <w:ilvl w:val="0"/>
          <w:numId w:val="6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контрольная работа;</w:t>
      </w:r>
    </w:p>
    <w:p w14:paraId="540DC923" w14:textId="77777777" w:rsidR="00B64AD8" w:rsidRDefault="00B64AD8" w:rsidP="0071670F">
      <w:pPr>
        <w:pStyle w:val="a7"/>
        <w:numPr>
          <w:ilvl w:val="0"/>
          <w:numId w:val="6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тестирование;</w:t>
      </w:r>
    </w:p>
    <w:p w14:paraId="2FEA2E6A" w14:textId="77777777" w:rsidR="00B64AD8" w:rsidRDefault="00B64AD8" w:rsidP="0071670F">
      <w:pPr>
        <w:pStyle w:val="a7"/>
        <w:numPr>
          <w:ilvl w:val="0"/>
          <w:numId w:val="6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 учебной и производственной практике.</w:t>
      </w:r>
    </w:p>
    <w:p w14:paraId="46036529" w14:textId="77777777" w:rsidR="005004D8" w:rsidRDefault="00B64AD8" w:rsidP="00B64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Возможны другие формы текущего контроля, которые определяются педагогическими работниками</w:t>
      </w:r>
      <w:r w:rsidR="00CC3465">
        <w:rPr>
          <w:rFonts w:ascii="Times New Roman" w:hAnsi="Times New Roman" w:cs="Times New Roman"/>
          <w:sz w:val="28"/>
          <w:szCs w:val="28"/>
        </w:rPr>
        <w:t xml:space="preserve"> и отображаются в оценочных материалах.</w:t>
      </w:r>
    </w:p>
    <w:p w14:paraId="0B4CA8C5" w14:textId="77777777" w:rsidR="00D60CE4" w:rsidRDefault="00D60CE4" w:rsidP="00D60CE4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E4">
        <w:rPr>
          <w:rFonts w:ascii="Times New Roman" w:hAnsi="Times New Roman" w:cs="Times New Roman"/>
          <w:sz w:val="28"/>
          <w:szCs w:val="28"/>
        </w:rPr>
        <w:t>Результаты текущего контроля успеваемости на учебных занятиях</w:t>
      </w:r>
      <w:r w:rsidR="00B64AD8">
        <w:rPr>
          <w:rFonts w:ascii="Times New Roman" w:hAnsi="Times New Roman" w:cs="Times New Roman"/>
          <w:sz w:val="28"/>
          <w:szCs w:val="28"/>
        </w:rPr>
        <w:t xml:space="preserve"> оцениваются по пятибалльной шкале</w:t>
      </w:r>
      <w:r w:rsidR="00255FE3">
        <w:rPr>
          <w:rFonts w:ascii="Times New Roman" w:hAnsi="Times New Roman" w:cs="Times New Roman"/>
          <w:sz w:val="28"/>
          <w:szCs w:val="28"/>
        </w:rPr>
        <w:t xml:space="preserve"> </w:t>
      </w:r>
      <w:r w:rsidR="00B64AD8">
        <w:rPr>
          <w:rFonts w:ascii="Times New Roman" w:hAnsi="Times New Roman" w:cs="Times New Roman"/>
          <w:sz w:val="28"/>
          <w:szCs w:val="28"/>
        </w:rPr>
        <w:t xml:space="preserve">и </w:t>
      </w:r>
      <w:r w:rsidRPr="00D60CE4">
        <w:rPr>
          <w:rFonts w:ascii="Times New Roman" w:hAnsi="Times New Roman" w:cs="Times New Roman"/>
          <w:sz w:val="28"/>
          <w:szCs w:val="28"/>
        </w:rPr>
        <w:t xml:space="preserve">заносятся в журналы </w:t>
      </w:r>
      <w:r w:rsidR="00CC3465">
        <w:rPr>
          <w:rFonts w:ascii="Times New Roman" w:hAnsi="Times New Roman" w:cs="Times New Roman"/>
          <w:sz w:val="28"/>
          <w:szCs w:val="28"/>
        </w:rPr>
        <w:t>учета успеваемости и практик</w:t>
      </w:r>
      <w:r w:rsidRPr="00D60CE4">
        <w:rPr>
          <w:rFonts w:ascii="Times New Roman" w:hAnsi="Times New Roman" w:cs="Times New Roman"/>
          <w:sz w:val="28"/>
          <w:szCs w:val="28"/>
        </w:rPr>
        <w:t xml:space="preserve"> в колонку, соответствующую дню проведения учебного занятия, на котором осуществлялся текущий контроль. </w:t>
      </w:r>
    </w:p>
    <w:p w14:paraId="16F33D00" w14:textId="09C3DC8A" w:rsidR="005004D8" w:rsidRDefault="005004D8" w:rsidP="00D60CE4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Обобщение результатов текущего контроля проводится дважды в год в ноябре и апреле, заносятся в ведомость учета успеваемости обучающихся </w:t>
      </w:r>
      <w:r w:rsidRPr="0044512E">
        <w:rPr>
          <w:rFonts w:ascii="Times New Roman" w:hAnsi="Times New Roman" w:cs="Times New Roman"/>
          <w:b/>
          <w:bCs/>
          <w:sz w:val="28"/>
          <w:szCs w:val="28"/>
        </w:rPr>
        <w:t>(Приложение 1)</w:t>
      </w:r>
      <w:r>
        <w:rPr>
          <w:rFonts w:ascii="Times New Roman" w:hAnsi="Times New Roman" w:cs="Times New Roman"/>
          <w:sz w:val="28"/>
          <w:szCs w:val="28"/>
        </w:rPr>
        <w:t xml:space="preserve"> и предоставляются за</w:t>
      </w:r>
      <w:r w:rsidR="00A43D9A">
        <w:rPr>
          <w:rFonts w:ascii="Times New Roman" w:hAnsi="Times New Roman" w:cs="Times New Roman"/>
          <w:sz w:val="28"/>
          <w:szCs w:val="28"/>
        </w:rPr>
        <w:t>местителю директора по учебной работе колледжа</w:t>
      </w:r>
      <w:r w:rsidR="0044512E">
        <w:rPr>
          <w:rFonts w:ascii="Times New Roman" w:hAnsi="Times New Roman" w:cs="Times New Roman"/>
          <w:sz w:val="28"/>
          <w:szCs w:val="28"/>
        </w:rPr>
        <w:t xml:space="preserve"> (далее зам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44512E">
        <w:rPr>
          <w:rFonts w:ascii="Times New Roman" w:hAnsi="Times New Roman" w:cs="Times New Roman"/>
          <w:sz w:val="28"/>
          <w:szCs w:val="28"/>
        </w:rPr>
        <w:t xml:space="preserve"> директора по УР).</w:t>
      </w:r>
    </w:p>
    <w:p w14:paraId="0C77DBA8" w14:textId="25DC1F1F" w:rsidR="005004D8" w:rsidRDefault="005004D8" w:rsidP="00D60CE4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Обобщенные результаты текущего контроля </w:t>
      </w:r>
      <w:r w:rsidR="00111BEB">
        <w:rPr>
          <w:rFonts w:ascii="Times New Roman" w:hAnsi="Times New Roman" w:cs="Times New Roman"/>
          <w:sz w:val="28"/>
          <w:szCs w:val="28"/>
        </w:rPr>
        <w:t xml:space="preserve">обсуждаются на заседаниях </w:t>
      </w:r>
      <w:r>
        <w:rPr>
          <w:rFonts w:ascii="Times New Roman" w:hAnsi="Times New Roman" w:cs="Times New Roman"/>
          <w:sz w:val="28"/>
          <w:szCs w:val="28"/>
        </w:rPr>
        <w:t>предметно-цикловы</w:t>
      </w:r>
      <w:r w:rsidR="00111BEB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111BE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111BEB">
        <w:rPr>
          <w:rFonts w:ascii="Times New Roman" w:hAnsi="Times New Roman" w:cs="Times New Roman"/>
          <w:sz w:val="28"/>
          <w:szCs w:val="28"/>
        </w:rPr>
        <w:t>используются для повышения качества обучения,</w:t>
      </w:r>
      <w:r>
        <w:rPr>
          <w:rFonts w:ascii="Times New Roman" w:hAnsi="Times New Roman" w:cs="Times New Roman"/>
          <w:sz w:val="28"/>
          <w:szCs w:val="28"/>
        </w:rPr>
        <w:t xml:space="preserve"> для обеспечения эффективной учебной работы</w:t>
      </w:r>
      <w:r w:rsidR="00255FE3">
        <w:rPr>
          <w:rFonts w:ascii="Times New Roman" w:hAnsi="Times New Roman" w:cs="Times New Roman"/>
          <w:sz w:val="28"/>
          <w:szCs w:val="28"/>
        </w:rPr>
        <w:t xml:space="preserve"> </w:t>
      </w:r>
      <w:r w:rsidR="00111BEB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D73832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своевременно</w:t>
      </w:r>
      <w:r w:rsidR="00111BEB">
        <w:rPr>
          <w:rFonts w:ascii="Times New Roman" w:hAnsi="Times New Roman" w:cs="Times New Roman"/>
          <w:sz w:val="28"/>
          <w:szCs w:val="28"/>
        </w:rPr>
        <w:t>е</w:t>
      </w:r>
      <w:r w:rsidR="00255FE3">
        <w:rPr>
          <w:rFonts w:ascii="Times New Roman" w:hAnsi="Times New Roman" w:cs="Times New Roman"/>
          <w:sz w:val="28"/>
          <w:szCs w:val="28"/>
        </w:rPr>
        <w:t xml:space="preserve"> </w:t>
      </w:r>
      <w:r w:rsidR="00111BEB">
        <w:rPr>
          <w:rFonts w:ascii="Times New Roman" w:hAnsi="Times New Roman" w:cs="Times New Roman"/>
          <w:sz w:val="28"/>
          <w:szCs w:val="28"/>
        </w:rPr>
        <w:t>предупреждение неуспеваемости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D32676A" w14:textId="77777777" w:rsidR="00057E90" w:rsidRDefault="00D60CE4" w:rsidP="00D60CE4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E4">
        <w:rPr>
          <w:rFonts w:ascii="Times New Roman" w:hAnsi="Times New Roman" w:cs="Times New Roman"/>
          <w:sz w:val="28"/>
          <w:szCs w:val="28"/>
        </w:rPr>
        <w:lastRenderedPageBreak/>
        <w:t>Неудовлетворительная оценка по итогам текущего контроля не является академической задолженностью.</w:t>
      </w:r>
    </w:p>
    <w:p w14:paraId="41B62DDE" w14:textId="77777777" w:rsidR="00D73832" w:rsidRDefault="00D73832" w:rsidP="00D73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0A67E8" w14:textId="77777777" w:rsidR="00D73832" w:rsidRDefault="00D73832" w:rsidP="00D73832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3832">
        <w:rPr>
          <w:rFonts w:ascii="Times New Roman" w:hAnsi="Times New Roman" w:cs="Times New Roman"/>
          <w:b/>
          <w:bCs/>
          <w:sz w:val="28"/>
          <w:szCs w:val="28"/>
        </w:rPr>
        <w:t xml:space="preserve">Формы, периодичность и порядок </w:t>
      </w:r>
      <w:r w:rsidR="00111BEB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проведения </w:t>
      </w:r>
      <w:r w:rsidRPr="00D73832">
        <w:rPr>
          <w:rFonts w:ascii="Times New Roman" w:hAnsi="Times New Roman" w:cs="Times New Roman"/>
          <w:b/>
          <w:bCs/>
          <w:sz w:val="28"/>
          <w:szCs w:val="28"/>
        </w:rPr>
        <w:t>промежуточной аттестации</w:t>
      </w:r>
    </w:p>
    <w:p w14:paraId="7B40E2FA" w14:textId="77777777" w:rsidR="00DD3171" w:rsidRPr="00DC1DB2" w:rsidRDefault="00D2226B" w:rsidP="00DD3171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DD3171">
        <w:rPr>
          <w:rFonts w:ascii="Times New Roman" w:hAnsi="Times New Roman" w:cs="Times New Roman"/>
          <w:sz w:val="28"/>
          <w:szCs w:val="28"/>
        </w:rPr>
        <w:t xml:space="preserve">Освоение ОПОП СПО, в том числе отдельной части или всего объема дисциплины, </w:t>
      </w:r>
      <w:r w:rsidR="00111BEB">
        <w:rPr>
          <w:rFonts w:ascii="Times New Roman" w:hAnsi="Times New Roman" w:cs="Times New Roman"/>
          <w:sz w:val="28"/>
          <w:szCs w:val="28"/>
        </w:rPr>
        <w:t xml:space="preserve">междисциплинарного курса, практик, </w:t>
      </w:r>
      <w:r w:rsidRPr="00DD3171">
        <w:rPr>
          <w:rFonts w:ascii="Times New Roman" w:hAnsi="Times New Roman" w:cs="Times New Roman"/>
          <w:sz w:val="28"/>
          <w:szCs w:val="28"/>
        </w:rPr>
        <w:t xml:space="preserve">профессионального модуля, сопровождается промежуточной аттестацией обучающихся, проводимой в формах, определенных учебном планом, </w:t>
      </w:r>
      <w:r w:rsidR="007F47F8">
        <w:rPr>
          <w:rFonts w:ascii="Times New Roman" w:hAnsi="Times New Roman" w:cs="Times New Roman"/>
          <w:sz w:val="28"/>
          <w:szCs w:val="28"/>
        </w:rPr>
        <w:t xml:space="preserve">сроками, определенными календарным учебным графиком, </w:t>
      </w:r>
      <w:r w:rsidRPr="00DD3171">
        <w:rPr>
          <w:rFonts w:ascii="Times New Roman" w:hAnsi="Times New Roman" w:cs="Times New Roman"/>
          <w:sz w:val="28"/>
          <w:szCs w:val="28"/>
        </w:rPr>
        <w:t>и в порядке, установленном образовательной организацией.</w:t>
      </w:r>
    </w:p>
    <w:p w14:paraId="776709DE" w14:textId="77777777" w:rsidR="0027653B" w:rsidRDefault="0027653B" w:rsidP="0027653B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Формами промежуточной аттестации являются:</w:t>
      </w:r>
    </w:p>
    <w:p w14:paraId="46F28415" w14:textId="77777777" w:rsidR="00DC1DB2" w:rsidRDefault="00CC2828" w:rsidP="0071670F">
      <w:pPr>
        <w:pStyle w:val="a7"/>
        <w:numPr>
          <w:ilvl w:val="0"/>
          <w:numId w:val="8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зачет;</w:t>
      </w:r>
    </w:p>
    <w:p w14:paraId="60C1EBF9" w14:textId="77777777" w:rsidR="00CC2828" w:rsidRDefault="00CC2828" w:rsidP="0071670F">
      <w:pPr>
        <w:pStyle w:val="a7"/>
        <w:numPr>
          <w:ilvl w:val="0"/>
          <w:numId w:val="8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дифференцированный зачет;</w:t>
      </w:r>
    </w:p>
    <w:p w14:paraId="0A86A134" w14:textId="77777777" w:rsidR="00CC2828" w:rsidRDefault="00CC2828" w:rsidP="0071670F">
      <w:pPr>
        <w:pStyle w:val="a7"/>
        <w:numPr>
          <w:ilvl w:val="0"/>
          <w:numId w:val="8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комплексный дифференцированный зачет;</w:t>
      </w:r>
    </w:p>
    <w:p w14:paraId="69E2F106" w14:textId="77777777" w:rsidR="00CC2828" w:rsidRDefault="00CC2828" w:rsidP="0071670F">
      <w:pPr>
        <w:pStyle w:val="a7"/>
        <w:numPr>
          <w:ilvl w:val="0"/>
          <w:numId w:val="8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экзамен;</w:t>
      </w:r>
    </w:p>
    <w:p w14:paraId="424568AB" w14:textId="77777777" w:rsidR="00CC2828" w:rsidRDefault="00CC2828" w:rsidP="0071670F">
      <w:pPr>
        <w:pStyle w:val="a7"/>
        <w:numPr>
          <w:ilvl w:val="0"/>
          <w:numId w:val="8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комплексный экзамен;</w:t>
      </w:r>
    </w:p>
    <w:p w14:paraId="7BCD3AC4" w14:textId="77777777" w:rsidR="00CC2828" w:rsidRDefault="00111BEB" w:rsidP="0071670F">
      <w:pPr>
        <w:pStyle w:val="a7"/>
        <w:numPr>
          <w:ilvl w:val="0"/>
          <w:numId w:val="8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квалификационный экзамен</w:t>
      </w:r>
      <w:r w:rsidR="00234C66">
        <w:rPr>
          <w:rFonts w:ascii="Times New Roman" w:hAnsi="Times New Roman" w:cs="Times New Roman"/>
          <w:sz w:val="28"/>
          <w:szCs w:val="28"/>
        </w:rPr>
        <w:t>;</w:t>
      </w:r>
    </w:p>
    <w:p w14:paraId="0B545875" w14:textId="77777777" w:rsidR="00234C66" w:rsidRDefault="00234C66" w:rsidP="0071670F">
      <w:pPr>
        <w:pStyle w:val="a7"/>
        <w:numPr>
          <w:ilvl w:val="0"/>
          <w:numId w:val="8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экзамен по модулю</w:t>
      </w:r>
      <w:r w:rsidR="00111BEB">
        <w:rPr>
          <w:rFonts w:ascii="Times New Roman" w:hAnsi="Times New Roman" w:cs="Times New Roman"/>
          <w:sz w:val="28"/>
          <w:szCs w:val="28"/>
        </w:rPr>
        <w:t>;</w:t>
      </w:r>
    </w:p>
    <w:p w14:paraId="3DD23FAB" w14:textId="77777777" w:rsidR="00111BEB" w:rsidRDefault="00111BEB" w:rsidP="0071670F">
      <w:pPr>
        <w:pStyle w:val="a7"/>
        <w:numPr>
          <w:ilvl w:val="0"/>
          <w:numId w:val="8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комплексный экзамен по модулю;</w:t>
      </w:r>
    </w:p>
    <w:p w14:paraId="45E161AE" w14:textId="77777777" w:rsidR="00111BEB" w:rsidRDefault="00111BEB" w:rsidP="0071670F">
      <w:pPr>
        <w:pStyle w:val="a7"/>
        <w:numPr>
          <w:ilvl w:val="0"/>
          <w:numId w:val="8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защита курсовой работы (проекта) – по программам подготовки специалистов среднего звена;</w:t>
      </w:r>
    </w:p>
    <w:p w14:paraId="726D32E4" w14:textId="77777777" w:rsidR="00111BEB" w:rsidRDefault="00111BEB" w:rsidP="0071670F">
      <w:pPr>
        <w:pStyle w:val="a7"/>
        <w:numPr>
          <w:ilvl w:val="0"/>
          <w:numId w:val="8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контрольная работа – по дисциплинам общеобразовательного цикла.</w:t>
      </w:r>
    </w:p>
    <w:p w14:paraId="62463722" w14:textId="77777777" w:rsidR="00DD3171" w:rsidRPr="00DD3171" w:rsidRDefault="00DD3171" w:rsidP="00DD3171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171">
        <w:rPr>
          <w:rFonts w:ascii="Times New Roman" w:hAnsi="Times New Roman" w:cs="Times New Roman"/>
          <w:sz w:val="28"/>
          <w:szCs w:val="28"/>
        </w:rPr>
        <w:t>Количество экзаменов в процессе промежуточной аттестации обучающихся не должно превышать 8 экзаменов в учебном году, а количество зачетов - 10. В указанное количество не входят экзамены и зачеты по физической культуре и факультативным учебным курсам, дисциплинам (модулям).</w:t>
      </w:r>
    </w:p>
    <w:p w14:paraId="3ABDF92E" w14:textId="77777777" w:rsidR="00DD3171" w:rsidRDefault="00DD3171" w:rsidP="00DD31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3171">
        <w:rPr>
          <w:rFonts w:ascii="Times New Roman" w:hAnsi="Times New Roman" w:cs="Times New Roman"/>
          <w:sz w:val="28"/>
          <w:szCs w:val="28"/>
        </w:rPr>
        <w:t>Количество экзаменов и зачетов в процессе промежуточной аттестации обучающихся при обучении в соответствии с индивидуальным учебным планом устанавливается данным учебным планом.</w:t>
      </w:r>
    </w:p>
    <w:p w14:paraId="250D2DC8" w14:textId="77777777" w:rsidR="007F47F8" w:rsidRDefault="00D01251" w:rsidP="00DD3171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в форме экзамена, комплексного экзамена, экзамена (квалификационного) проводится за счет объема времени, отведенного учебным планом</w:t>
      </w:r>
      <w:r w:rsidR="00173114">
        <w:rPr>
          <w:rFonts w:ascii="Times New Roman" w:hAnsi="Times New Roman" w:cs="Times New Roman"/>
          <w:sz w:val="28"/>
          <w:szCs w:val="28"/>
        </w:rPr>
        <w:t xml:space="preserve"> на промежуточную аттестацию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5A223DB" w14:textId="77777777" w:rsidR="007F47F8" w:rsidRDefault="00D01251" w:rsidP="00DD3171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Промежуточная аттестация в форме зачёта, дифференцированного зачета, комплексного дифференцированного зачета, а также </w:t>
      </w:r>
      <w:r w:rsidR="00173114">
        <w:rPr>
          <w:rFonts w:ascii="Times New Roman" w:hAnsi="Times New Roman" w:cs="Times New Roman"/>
          <w:sz w:val="28"/>
          <w:szCs w:val="28"/>
        </w:rPr>
        <w:t xml:space="preserve">защита </w:t>
      </w:r>
      <w:r>
        <w:rPr>
          <w:rFonts w:ascii="Times New Roman" w:hAnsi="Times New Roman" w:cs="Times New Roman"/>
          <w:sz w:val="28"/>
          <w:szCs w:val="28"/>
        </w:rPr>
        <w:t>курсов</w:t>
      </w:r>
      <w:r w:rsidR="00173114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работ</w:t>
      </w:r>
      <w:r w:rsidR="0017311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реализуются за счет объема времени, отведенного учебным планом на изучение соответствующей дисциплины, междисциплинарного курса, учебной (производственной) практики.</w:t>
      </w:r>
    </w:p>
    <w:p w14:paraId="38464600" w14:textId="7187A432" w:rsidR="007F47F8" w:rsidRDefault="00D01251" w:rsidP="00DD3171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день проведения промежуточной аттестации педа</w:t>
      </w:r>
      <w:r w:rsidR="00264850">
        <w:rPr>
          <w:rFonts w:ascii="Times New Roman" w:hAnsi="Times New Roman" w:cs="Times New Roman"/>
          <w:sz w:val="28"/>
          <w:szCs w:val="28"/>
        </w:rPr>
        <w:t xml:space="preserve">гогический работник берет у </w:t>
      </w:r>
      <w:r w:rsidR="0031171A">
        <w:rPr>
          <w:rFonts w:ascii="Times New Roman" w:hAnsi="Times New Roman" w:cs="Times New Roman"/>
          <w:sz w:val="28"/>
          <w:szCs w:val="28"/>
        </w:rPr>
        <w:t>заместителя директора по </w:t>
      </w:r>
      <w:r w:rsidR="00914EC8">
        <w:rPr>
          <w:rFonts w:ascii="Times New Roman" w:hAnsi="Times New Roman" w:cs="Times New Roman"/>
          <w:sz w:val="28"/>
          <w:szCs w:val="28"/>
        </w:rPr>
        <w:t>учебной работе</w:t>
      </w:r>
      <w:r w:rsidR="0031171A">
        <w:rPr>
          <w:rFonts w:ascii="Times New Roman" w:hAnsi="Times New Roman" w:cs="Times New Roman"/>
          <w:sz w:val="28"/>
          <w:szCs w:val="28"/>
        </w:rPr>
        <w:t xml:space="preserve"> </w:t>
      </w:r>
      <w:r w:rsidR="00264850">
        <w:rPr>
          <w:rFonts w:ascii="Times New Roman" w:hAnsi="Times New Roman" w:cs="Times New Roman"/>
          <w:sz w:val="28"/>
          <w:szCs w:val="28"/>
        </w:rPr>
        <w:t xml:space="preserve">подготовленную им </w:t>
      </w:r>
      <w:r w:rsidR="00173114">
        <w:rPr>
          <w:rFonts w:ascii="Times New Roman" w:hAnsi="Times New Roman" w:cs="Times New Roman"/>
          <w:sz w:val="28"/>
          <w:szCs w:val="28"/>
        </w:rPr>
        <w:t xml:space="preserve">экзаменационную (зачетную) </w:t>
      </w:r>
      <w:r w:rsidR="00264850">
        <w:rPr>
          <w:rFonts w:ascii="Times New Roman" w:hAnsi="Times New Roman" w:cs="Times New Roman"/>
          <w:sz w:val="28"/>
          <w:szCs w:val="28"/>
        </w:rPr>
        <w:t xml:space="preserve">ведомость </w:t>
      </w:r>
      <w:r w:rsidR="00173114">
        <w:rPr>
          <w:rFonts w:ascii="Times New Roman" w:hAnsi="Times New Roman" w:cs="Times New Roman"/>
          <w:sz w:val="28"/>
          <w:szCs w:val="28"/>
        </w:rPr>
        <w:t xml:space="preserve">(далее - ведомость) </w:t>
      </w:r>
      <w:r w:rsidR="00264850">
        <w:rPr>
          <w:rFonts w:ascii="Times New Roman" w:hAnsi="Times New Roman" w:cs="Times New Roman"/>
          <w:sz w:val="28"/>
          <w:szCs w:val="28"/>
        </w:rPr>
        <w:t xml:space="preserve">с указанием </w:t>
      </w:r>
      <w:r w:rsidR="00264850">
        <w:rPr>
          <w:rFonts w:ascii="Times New Roman" w:hAnsi="Times New Roman" w:cs="Times New Roman"/>
          <w:sz w:val="28"/>
          <w:szCs w:val="28"/>
        </w:rPr>
        <w:lastRenderedPageBreak/>
        <w:t>списочного состава группы</w:t>
      </w:r>
      <w:r w:rsidR="005649CF">
        <w:rPr>
          <w:rFonts w:ascii="Times New Roman" w:hAnsi="Times New Roman" w:cs="Times New Roman"/>
          <w:sz w:val="28"/>
          <w:szCs w:val="28"/>
        </w:rPr>
        <w:t xml:space="preserve"> </w:t>
      </w:r>
      <w:r w:rsidR="005649CF" w:rsidRPr="0044512E">
        <w:rPr>
          <w:rFonts w:ascii="Times New Roman" w:hAnsi="Times New Roman" w:cs="Times New Roman"/>
          <w:b/>
          <w:bCs/>
          <w:sz w:val="28"/>
          <w:szCs w:val="28"/>
        </w:rPr>
        <w:t>(Приложение 2)</w:t>
      </w:r>
      <w:r w:rsidR="00264850" w:rsidRPr="0044512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6086D">
        <w:rPr>
          <w:rFonts w:ascii="Times New Roman" w:hAnsi="Times New Roman" w:cs="Times New Roman"/>
          <w:sz w:val="28"/>
          <w:szCs w:val="28"/>
        </w:rPr>
        <w:t xml:space="preserve"> По завершению промежуточной аттестации ведомости преподавателем сдаются</w:t>
      </w:r>
      <w:r w:rsidR="0031171A">
        <w:rPr>
          <w:rFonts w:ascii="Times New Roman" w:hAnsi="Times New Roman" w:cs="Times New Roman"/>
          <w:sz w:val="28"/>
          <w:szCs w:val="28"/>
        </w:rPr>
        <w:t xml:space="preserve"> заместителю директора по</w:t>
      </w:r>
      <w:r w:rsidR="0044512E">
        <w:rPr>
          <w:rFonts w:ascii="Times New Roman" w:hAnsi="Times New Roman" w:cs="Times New Roman"/>
          <w:sz w:val="28"/>
          <w:szCs w:val="28"/>
        </w:rPr>
        <w:t xml:space="preserve"> </w:t>
      </w:r>
      <w:r w:rsidR="0031171A">
        <w:rPr>
          <w:rFonts w:ascii="Times New Roman" w:hAnsi="Times New Roman" w:cs="Times New Roman"/>
          <w:sz w:val="28"/>
          <w:szCs w:val="28"/>
        </w:rPr>
        <w:t>УР</w:t>
      </w:r>
      <w:r w:rsidR="0066086D">
        <w:rPr>
          <w:rFonts w:ascii="Times New Roman" w:hAnsi="Times New Roman" w:cs="Times New Roman"/>
          <w:sz w:val="28"/>
          <w:szCs w:val="28"/>
        </w:rPr>
        <w:t>.</w:t>
      </w:r>
    </w:p>
    <w:p w14:paraId="7AF845BD" w14:textId="0B1E28ED" w:rsidR="008B6A14" w:rsidRDefault="009427B8" w:rsidP="009427B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экзаменов разрабатывается</w:t>
      </w:r>
      <w:r w:rsidR="0031171A">
        <w:rPr>
          <w:rFonts w:ascii="Times New Roman" w:hAnsi="Times New Roman" w:cs="Times New Roman"/>
          <w:sz w:val="28"/>
          <w:szCs w:val="28"/>
        </w:rPr>
        <w:t xml:space="preserve"> заместител</w:t>
      </w:r>
      <w:r w:rsidR="00C304E1">
        <w:rPr>
          <w:rFonts w:ascii="Times New Roman" w:hAnsi="Times New Roman" w:cs="Times New Roman"/>
          <w:sz w:val="28"/>
          <w:szCs w:val="28"/>
        </w:rPr>
        <w:t>ем</w:t>
      </w:r>
      <w:r w:rsidR="0031171A">
        <w:rPr>
          <w:rFonts w:ascii="Times New Roman" w:hAnsi="Times New Roman" w:cs="Times New Roman"/>
          <w:sz w:val="28"/>
          <w:szCs w:val="28"/>
        </w:rPr>
        <w:t xml:space="preserve"> директора по УР</w:t>
      </w:r>
      <w:r>
        <w:rPr>
          <w:rFonts w:ascii="Times New Roman" w:hAnsi="Times New Roman" w:cs="Times New Roman"/>
          <w:sz w:val="28"/>
          <w:szCs w:val="28"/>
        </w:rPr>
        <w:t xml:space="preserve">, утверждается директором </w:t>
      </w:r>
      <w:r w:rsidR="00C304E1">
        <w:rPr>
          <w:rFonts w:ascii="Times New Roman" w:hAnsi="Times New Roman" w:cs="Times New Roman"/>
          <w:sz w:val="28"/>
          <w:szCs w:val="28"/>
        </w:rPr>
        <w:t xml:space="preserve">колледжа </w:t>
      </w:r>
      <w:r>
        <w:rPr>
          <w:rFonts w:ascii="Times New Roman" w:hAnsi="Times New Roman" w:cs="Times New Roman"/>
          <w:sz w:val="28"/>
          <w:szCs w:val="28"/>
        </w:rPr>
        <w:t xml:space="preserve">и доводится до сведения обучающихся </w:t>
      </w:r>
      <w:r w:rsidR="00DA73DD">
        <w:rPr>
          <w:rFonts w:ascii="Times New Roman" w:hAnsi="Times New Roman" w:cs="Times New Roman"/>
          <w:sz w:val="28"/>
          <w:szCs w:val="28"/>
        </w:rPr>
        <w:t xml:space="preserve">и педагогических работников </w:t>
      </w:r>
      <w:r>
        <w:rPr>
          <w:rFonts w:ascii="Times New Roman" w:hAnsi="Times New Roman" w:cs="Times New Roman"/>
          <w:sz w:val="28"/>
          <w:szCs w:val="28"/>
        </w:rPr>
        <w:t xml:space="preserve">не менее, чем за две недели до </w:t>
      </w:r>
      <w:r w:rsidR="00DA73DD">
        <w:rPr>
          <w:rFonts w:ascii="Times New Roman" w:hAnsi="Times New Roman" w:cs="Times New Roman"/>
          <w:sz w:val="28"/>
          <w:szCs w:val="28"/>
        </w:rPr>
        <w:t>начала экзаменационной сессии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31171A">
        <w:rPr>
          <w:rFonts w:ascii="Times New Roman" w:hAnsi="Times New Roman" w:cs="Times New Roman"/>
          <w:sz w:val="28"/>
          <w:szCs w:val="28"/>
        </w:rPr>
        <w:t xml:space="preserve"> </w:t>
      </w:r>
      <w:r w:rsidR="00DA73DD">
        <w:rPr>
          <w:rFonts w:ascii="Times New Roman" w:hAnsi="Times New Roman" w:cs="Times New Roman"/>
          <w:sz w:val="28"/>
          <w:szCs w:val="28"/>
        </w:rPr>
        <w:t>Утвержденное расписание экзаменов размещается на официальном сайте и информационных стендах</w:t>
      </w:r>
      <w:r w:rsidR="005649CF">
        <w:rPr>
          <w:rFonts w:ascii="Times New Roman" w:hAnsi="Times New Roman" w:cs="Times New Roman"/>
          <w:sz w:val="28"/>
          <w:szCs w:val="28"/>
        </w:rPr>
        <w:t xml:space="preserve"> </w:t>
      </w:r>
      <w:r w:rsidR="00B749A8">
        <w:rPr>
          <w:rFonts w:ascii="Times New Roman" w:hAnsi="Times New Roman" w:cs="Times New Roman"/>
          <w:sz w:val="28"/>
          <w:szCs w:val="28"/>
        </w:rPr>
        <w:t>КГА ПОУ «КМТ»</w:t>
      </w:r>
      <w:r w:rsidR="00DA73DD">
        <w:rPr>
          <w:rFonts w:ascii="Times New Roman" w:hAnsi="Times New Roman" w:cs="Times New Roman"/>
          <w:sz w:val="28"/>
          <w:szCs w:val="28"/>
        </w:rPr>
        <w:t>.</w:t>
      </w:r>
    </w:p>
    <w:p w14:paraId="21985867" w14:textId="77777777" w:rsidR="00234C66" w:rsidRDefault="00234C66" w:rsidP="009427B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подготовки к экзамену предусматривается проведение консультации за счет объема времени, предусмотренного учебным планом.</w:t>
      </w:r>
    </w:p>
    <w:p w14:paraId="6C841AE4" w14:textId="77777777" w:rsidR="00234C66" w:rsidRDefault="00173114" w:rsidP="008B6A14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проводится по утвержденным оценочным материалам</w:t>
      </w:r>
      <w:r w:rsidR="00234C66">
        <w:rPr>
          <w:rFonts w:ascii="Times New Roman" w:hAnsi="Times New Roman" w:cs="Times New Roman"/>
          <w:sz w:val="28"/>
          <w:szCs w:val="28"/>
        </w:rPr>
        <w:t>.</w:t>
      </w:r>
    </w:p>
    <w:p w14:paraId="230894DE" w14:textId="036E83D1" w:rsidR="00234C66" w:rsidRDefault="00234C66" w:rsidP="008B6A14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завершении освоения всех элементов профессионального модуля, проводится экзамен по модулю, который проверяет сформированность у </w:t>
      </w:r>
      <w:r w:rsidR="00173114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общих и профессиональных компетенций</w:t>
      </w:r>
      <w:r w:rsidR="004451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4512E">
        <w:rPr>
          <w:rFonts w:ascii="Times New Roman" w:hAnsi="Times New Roman" w:cs="Times New Roman"/>
          <w:sz w:val="28"/>
          <w:szCs w:val="28"/>
        </w:rPr>
        <w:t>и  результаты</w:t>
      </w:r>
      <w:proofErr w:type="gramEnd"/>
      <w:r w:rsidR="0044512E">
        <w:rPr>
          <w:rFonts w:ascii="Times New Roman" w:hAnsi="Times New Roman" w:cs="Times New Roman"/>
          <w:sz w:val="28"/>
          <w:szCs w:val="28"/>
        </w:rPr>
        <w:t xml:space="preserve"> заносятся </w:t>
      </w:r>
      <w:r w:rsidR="0044512E" w:rsidRPr="0044512E">
        <w:rPr>
          <w:rFonts w:ascii="Times New Roman" w:hAnsi="Times New Roman" w:cs="Times New Roman"/>
          <w:sz w:val="28"/>
          <w:szCs w:val="28"/>
        </w:rPr>
        <w:t>в сводную ведомость учета освоения профессионального модуля (Приложение 3)</w:t>
      </w:r>
      <w:r w:rsidRPr="0044512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B43BBD4" w14:textId="77777777" w:rsidR="007F47F8" w:rsidRDefault="00173114" w:rsidP="00DD3171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наличие у обучающегося зачетной книжки обязательно</w:t>
      </w:r>
      <w:r w:rsidR="00264850">
        <w:rPr>
          <w:rFonts w:ascii="Times New Roman" w:hAnsi="Times New Roman" w:cs="Times New Roman"/>
          <w:sz w:val="28"/>
          <w:szCs w:val="28"/>
        </w:rPr>
        <w:t>.</w:t>
      </w:r>
    </w:p>
    <w:p w14:paraId="108969D1" w14:textId="77777777" w:rsidR="007F47F8" w:rsidRDefault="00264850" w:rsidP="00DD3171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неявки обучающего на промежуточную аттестацию, в ведомости напротив его фамилии делается запись «неявка».</w:t>
      </w:r>
    </w:p>
    <w:p w14:paraId="02AD3A71" w14:textId="77777777" w:rsidR="007F47F8" w:rsidRPr="00173114" w:rsidRDefault="00750BB7" w:rsidP="00DD3171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проведения </w:t>
      </w:r>
      <w:r w:rsidR="00173114">
        <w:rPr>
          <w:rFonts w:ascii="Times New Roman" w:hAnsi="Times New Roman" w:cs="Times New Roman"/>
          <w:sz w:val="28"/>
          <w:szCs w:val="28"/>
        </w:rPr>
        <w:t xml:space="preserve">квалификационного </w:t>
      </w:r>
      <w:r>
        <w:rPr>
          <w:rFonts w:ascii="Times New Roman" w:hAnsi="Times New Roman" w:cs="Times New Roman"/>
          <w:sz w:val="28"/>
          <w:szCs w:val="28"/>
        </w:rPr>
        <w:t xml:space="preserve">экзамена является </w:t>
      </w:r>
      <w:r w:rsidR="00173114" w:rsidRPr="00173114">
        <w:rPr>
          <w:rFonts w:ascii="Times New Roman" w:hAnsi="Times New Roman" w:cs="Times New Roman"/>
          <w:sz w:val="28"/>
          <w:szCs w:val="28"/>
        </w:rPr>
        <w:t>определение соответствия полученных знаний, умений и навыков программе профессионального модуля и установления на этой основе лицам, прошедшим профессиональное обучение, квалификационных разрядов, классов, категорий по соответствующим профессиям рабочих, должностям служащих (при наличии таких разрядов, классов, категорий).</w:t>
      </w:r>
    </w:p>
    <w:p w14:paraId="4AA7A76A" w14:textId="77777777" w:rsidR="00173114" w:rsidRPr="00173114" w:rsidRDefault="00173114" w:rsidP="001731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3114">
        <w:rPr>
          <w:rFonts w:ascii="Times New Roman" w:hAnsi="Times New Roman" w:cs="Times New Roman"/>
          <w:sz w:val="28"/>
          <w:szCs w:val="28"/>
        </w:rPr>
        <w:t>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требований, указанных в квалификационных справочниках, и (или) профессиональных стандартов по соответствующим профессиям рабочих, должностям служащих. К проведению квалификационного экзамена привлекаются представители работодателей, их объединений</w:t>
      </w:r>
    </w:p>
    <w:p w14:paraId="1CCE675A" w14:textId="4154504B" w:rsidR="007F47F8" w:rsidRDefault="00750BB7" w:rsidP="00DD3171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r w:rsidR="00173114">
        <w:rPr>
          <w:rFonts w:ascii="Times New Roman" w:hAnsi="Times New Roman" w:cs="Times New Roman"/>
          <w:sz w:val="28"/>
          <w:szCs w:val="28"/>
        </w:rPr>
        <w:t>квалификационного</w:t>
      </w:r>
      <w:r w:rsidR="00A373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экзамена приказом директор</w:t>
      </w:r>
      <w:r w:rsidR="0017311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04E1">
        <w:rPr>
          <w:rFonts w:ascii="Times New Roman" w:hAnsi="Times New Roman" w:cs="Times New Roman"/>
          <w:sz w:val="28"/>
          <w:szCs w:val="28"/>
        </w:rPr>
        <w:t xml:space="preserve">колледжа </w:t>
      </w:r>
      <w:r>
        <w:rPr>
          <w:rFonts w:ascii="Times New Roman" w:hAnsi="Times New Roman" w:cs="Times New Roman"/>
          <w:sz w:val="28"/>
          <w:szCs w:val="28"/>
        </w:rPr>
        <w:t xml:space="preserve">создается комиссия в количестве </w:t>
      </w:r>
      <w:r w:rsidR="00173114">
        <w:rPr>
          <w:rFonts w:ascii="Times New Roman" w:hAnsi="Times New Roman" w:cs="Times New Roman"/>
          <w:sz w:val="28"/>
          <w:szCs w:val="28"/>
        </w:rPr>
        <w:t>от 3 до</w:t>
      </w:r>
      <w:r>
        <w:rPr>
          <w:rFonts w:ascii="Times New Roman" w:hAnsi="Times New Roman" w:cs="Times New Roman"/>
          <w:sz w:val="28"/>
          <w:szCs w:val="28"/>
        </w:rPr>
        <w:t xml:space="preserve"> 5 человек, в состав которой включается председатель </w:t>
      </w:r>
      <w:r w:rsidR="00173114">
        <w:rPr>
          <w:rFonts w:ascii="Times New Roman" w:hAnsi="Times New Roman" w:cs="Times New Roman"/>
          <w:sz w:val="28"/>
          <w:szCs w:val="28"/>
        </w:rPr>
        <w:t xml:space="preserve">и члены </w:t>
      </w:r>
      <w:r w:rsidR="005649CF">
        <w:rPr>
          <w:rFonts w:ascii="Times New Roman" w:hAnsi="Times New Roman" w:cs="Times New Roman"/>
          <w:sz w:val="28"/>
          <w:szCs w:val="28"/>
        </w:rPr>
        <w:t>комиссии</w:t>
      </w:r>
      <w:r w:rsidR="00173114">
        <w:rPr>
          <w:rFonts w:ascii="Times New Roman" w:hAnsi="Times New Roman" w:cs="Times New Roman"/>
          <w:sz w:val="28"/>
          <w:szCs w:val="28"/>
        </w:rPr>
        <w:t>, в том числе представители работодателей</w:t>
      </w:r>
      <w:r>
        <w:rPr>
          <w:rFonts w:ascii="Times New Roman" w:hAnsi="Times New Roman" w:cs="Times New Roman"/>
          <w:sz w:val="28"/>
          <w:szCs w:val="28"/>
        </w:rPr>
        <w:t>, ведущие преподаватели и</w:t>
      </w:r>
      <w:r w:rsidR="00173114">
        <w:rPr>
          <w:rFonts w:ascii="Times New Roman" w:hAnsi="Times New Roman" w:cs="Times New Roman"/>
          <w:sz w:val="28"/>
          <w:szCs w:val="28"/>
        </w:rPr>
        <w:t xml:space="preserve"> (или)</w:t>
      </w:r>
      <w:r>
        <w:rPr>
          <w:rFonts w:ascii="Times New Roman" w:hAnsi="Times New Roman" w:cs="Times New Roman"/>
          <w:sz w:val="28"/>
          <w:szCs w:val="28"/>
        </w:rPr>
        <w:t xml:space="preserve"> мастера производственного обучения</w:t>
      </w:r>
      <w:r w:rsidR="00C304E1">
        <w:rPr>
          <w:rFonts w:ascii="Times New Roman" w:hAnsi="Times New Roman" w:cs="Times New Roman"/>
          <w:sz w:val="28"/>
          <w:szCs w:val="28"/>
        </w:rPr>
        <w:t xml:space="preserve"> колледжа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5FAA02" w14:textId="66AF0FDF" w:rsidR="007F47F8" w:rsidRDefault="00750BB7" w:rsidP="00DD3171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Обучающийся в течение последнего года обучения</w:t>
      </w:r>
      <w:r w:rsidR="00173114">
        <w:rPr>
          <w:rFonts w:ascii="Times New Roman" w:hAnsi="Times New Roman" w:cs="Times New Roman"/>
          <w:sz w:val="28"/>
          <w:szCs w:val="28"/>
        </w:rPr>
        <w:t xml:space="preserve">, </w:t>
      </w:r>
      <w:r w:rsidR="00173114" w:rsidRPr="00173114">
        <w:rPr>
          <w:rFonts w:ascii="Times New Roman" w:hAnsi="Times New Roman" w:cs="Times New Roman"/>
          <w:sz w:val="28"/>
          <w:szCs w:val="28"/>
        </w:rPr>
        <w:t>претендующий на получение диплома о среднем профессиональном образовании с отличием,</w:t>
      </w:r>
      <w:r w:rsidR="00A373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целях повышения оценки </w:t>
      </w:r>
      <w:r w:rsidR="00173114">
        <w:rPr>
          <w:rFonts w:ascii="Times New Roman" w:hAnsi="Times New Roman" w:cs="Times New Roman"/>
          <w:sz w:val="28"/>
          <w:szCs w:val="28"/>
        </w:rPr>
        <w:t xml:space="preserve">по результатам промежуточной аттестации </w:t>
      </w:r>
      <w:r>
        <w:rPr>
          <w:rFonts w:ascii="Times New Roman" w:hAnsi="Times New Roman" w:cs="Times New Roman"/>
          <w:sz w:val="28"/>
          <w:szCs w:val="28"/>
        </w:rPr>
        <w:t>по личному заявлению</w:t>
      </w:r>
      <w:r w:rsidR="00173114">
        <w:rPr>
          <w:rFonts w:ascii="Times New Roman" w:hAnsi="Times New Roman" w:cs="Times New Roman"/>
          <w:sz w:val="28"/>
          <w:szCs w:val="28"/>
        </w:rPr>
        <w:t xml:space="preserve"> с разрешения</w:t>
      </w:r>
      <w:r>
        <w:rPr>
          <w:rFonts w:ascii="Times New Roman" w:hAnsi="Times New Roman" w:cs="Times New Roman"/>
          <w:sz w:val="28"/>
          <w:szCs w:val="28"/>
        </w:rPr>
        <w:t xml:space="preserve"> директор</w:t>
      </w:r>
      <w:r w:rsidR="00173114">
        <w:rPr>
          <w:rFonts w:ascii="Times New Roman" w:hAnsi="Times New Roman" w:cs="Times New Roman"/>
          <w:sz w:val="28"/>
          <w:szCs w:val="28"/>
        </w:rPr>
        <w:t>а</w:t>
      </w:r>
      <w:r w:rsidR="00C304E1">
        <w:rPr>
          <w:rFonts w:ascii="Times New Roman" w:hAnsi="Times New Roman" w:cs="Times New Roman"/>
          <w:sz w:val="28"/>
          <w:szCs w:val="28"/>
        </w:rPr>
        <w:t xml:space="preserve"> колледжа</w:t>
      </w:r>
      <w:r>
        <w:rPr>
          <w:rFonts w:ascii="Times New Roman" w:hAnsi="Times New Roman" w:cs="Times New Roman"/>
          <w:sz w:val="28"/>
          <w:szCs w:val="28"/>
        </w:rPr>
        <w:t xml:space="preserve">, может повторно пройти промежуточную аттестацию не более, чем по двум дисциплинам, </w:t>
      </w:r>
      <w:r w:rsidR="005649CF">
        <w:rPr>
          <w:rFonts w:ascii="Times New Roman" w:hAnsi="Times New Roman" w:cs="Times New Roman"/>
          <w:sz w:val="28"/>
          <w:szCs w:val="28"/>
        </w:rPr>
        <w:t>МДК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209DF0D" w14:textId="44376035" w:rsidR="006C2ACA" w:rsidRPr="006C2ACA" w:rsidRDefault="006C2ACA" w:rsidP="006C2ACA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2ACA">
        <w:rPr>
          <w:rFonts w:ascii="Times New Roman" w:hAnsi="Times New Roman"/>
          <w:sz w:val="28"/>
          <w:szCs w:val="28"/>
        </w:rPr>
        <w:lastRenderedPageBreak/>
        <w:t xml:space="preserve">Обучающиеся, успешно </w:t>
      </w:r>
      <w:r w:rsidR="00173114">
        <w:rPr>
          <w:rFonts w:ascii="Times New Roman" w:hAnsi="Times New Roman"/>
          <w:sz w:val="28"/>
          <w:szCs w:val="28"/>
        </w:rPr>
        <w:t xml:space="preserve">прошедшие промежуточную аттестацию, </w:t>
      </w:r>
      <w:r w:rsidRPr="006C2ACA">
        <w:rPr>
          <w:rFonts w:ascii="Times New Roman" w:hAnsi="Times New Roman"/>
          <w:sz w:val="28"/>
          <w:szCs w:val="28"/>
        </w:rPr>
        <w:t xml:space="preserve">сдавшие все экзамены и зачеты, защитившие курсовые работы (проекты), </w:t>
      </w:r>
      <w:r>
        <w:rPr>
          <w:rFonts w:ascii="Times New Roman" w:hAnsi="Times New Roman"/>
          <w:sz w:val="28"/>
          <w:szCs w:val="28"/>
        </w:rPr>
        <w:t xml:space="preserve">приказом директора </w:t>
      </w:r>
      <w:r w:rsidR="00C304E1">
        <w:rPr>
          <w:rFonts w:ascii="Times New Roman" w:hAnsi="Times New Roman"/>
          <w:sz w:val="28"/>
          <w:szCs w:val="28"/>
        </w:rPr>
        <w:t xml:space="preserve">колледжа </w:t>
      </w:r>
      <w:r w:rsidRPr="006C2ACA">
        <w:rPr>
          <w:rFonts w:ascii="Times New Roman" w:hAnsi="Times New Roman"/>
          <w:sz w:val="28"/>
          <w:szCs w:val="28"/>
        </w:rPr>
        <w:t>переводятся на следующий курс обучения.</w:t>
      </w:r>
    </w:p>
    <w:p w14:paraId="3FBEC4C6" w14:textId="666560D0" w:rsidR="007F47F8" w:rsidRDefault="007F47F8" w:rsidP="007F47F8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допускается взимание платы с обучающихся за прохождение промежуточной аттестации.</w:t>
      </w:r>
    </w:p>
    <w:p w14:paraId="5A3FFDD4" w14:textId="487F092C" w:rsidR="00F14239" w:rsidRPr="00914EC8" w:rsidRDefault="00F14239" w:rsidP="007F47F8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EC8">
        <w:rPr>
          <w:rFonts w:ascii="Times New Roman" w:hAnsi="Times New Roman" w:cs="Times New Roman"/>
          <w:sz w:val="28"/>
          <w:szCs w:val="28"/>
        </w:rPr>
        <w:t>Для обучающихся из числа лиц с ограниченными возможностями здоровья (далее - лица с ОВЗ) и инвалидов промежуточная аттестация по дисциплинам, междисциплинарным курсам, профессиональным модулям, практикам проводится с учетом особенностей их психофизического развития, их индивидуальных возможностей и состояния здоровья (далее - индивидуальные особенности). Обучающийся, из числа лиц с ОВЗ и инвалидов в течение первых двух недель от начала семестра подает письменное заявление директору Колледжа о необходимости создания для него специальных условий при проведении промежуточной аттестации с указанием его индивидуальных особенностей. К заявлению прилагаются документы, подтверждающие наличие у обучающегося индивидуальных особенностей (при отсутствии указанных документов в Колледже).</w:t>
      </w:r>
    </w:p>
    <w:p w14:paraId="148FAB9C" w14:textId="13BB5F78" w:rsidR="00782344" w:rsidRDefault="00782344" w:rsidP="00782344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6B744AE" w14:textId="21C4D57B" w:rsidR="007F47F8" w:rsidRPr="00CC4CA6" w:rsidRDefault="00EA65BF" w:rsidP="00CC4CA6">
      <w:pPr>
        <w:pStyle w:val="a7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F47F8" w:rsidRPr="00CC4CA6">
        <w:rPr>
          <w:rFonts w:ascii="Times New Roman" w:hAnsi="Times New Roman" w:cs="Times New Roman"/>
          <w:b/>
          <w:bCs/>
          <w:sz w:val="28"/>
          <w:szCs w:val="28"/>
        </w:rPr>
        <w:t>Ликвидация академической задолженности</w:t>
      </w:r>
    </w:p>
    <w:p w14:paraId="1FD2AC37" w14:textId="57DB4AAE" w:rsidR="00D2226B" w:rsidRPr="00CA29BB" w:rsidRDefault="00D2226B" w:rsidP="00064F7F">
      <w:pPr>
        <w:pStyle w:val="a7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9BB">
        <w:rPr>
          <w:rFonts w:ascii="Times New Roman" w:hAnsi="Times New Roman" w:cs="Times New Roman"/>
          <w:sz w:val="28"/>
          <w:szCs w:val="28"/>
        </w:rPr>
        <w:t>Неудовлетворительные результаты промежуточной аттестации по одной или нескольким дисциплинам, профессиональным модулям</w:t>
      </w:r>
      <w:r w:rsidR="00173114" w:rsidRPr="00CA29BB">
        <w:rPr>
          <w:rFonts w:ascii="Times New Roman" w:hAnsi="Times New Roman" w:cs="Times New Roman"/>
          <w:sz w:val="28"/>
          <w:szCs w:val="28"/>
        </w:rPr>
        <w:t>, практикам</w:t>
      </w:r>
      <w:r w:rsidRPr="00CA29BB">
        <w:rPr>
          <w:rFonts w:ascii="Times New Roman" w:hAnsi="Times New Roman" w:cs="Times New Roman"/>
          <w:sz w:val="28"/>
          <w:szCs w:val="28"/>
        </w:rPr>
        <w:t xml:space="preserve"> или непрохождение промежуточной аттестации при отсутствии уважительных причин признаются академической задолженностью.</w:t>
      </w:r>
    </w:p>
    <w:p w14:paraId="70258E1F" w14:textId="77777777" w:rsidR="00D2226B" w:rsidRDefault="00D2226B" w:rsidP="00CA29BB">
      <w:pPr>
        <w:pStyle w:val="a7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обязаны ликвидировать академическую задолженность.</w:t>
      </w:r>
    </w:p>
    <w:p w14:paraId="6BCA3ACA" w14:textId="77777777" w:rsidR="00D2226B" w:rsidRDefault="00D2226B" w:rsidP="00CA29BB">
      <w:pPr>
        <w:pStyle w:val="a7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Обучающиеся, имеющие академическую задолженность, вправе пройти промежуточную аттестацию по соответствующей дисциплине, профессиональному модулю</w:t>
      </w:r>
      <w:r w:rsidR="00173114">
        <w:rPr>
          <w:rFonts w:ascii="Times New Roman" w:hAnsi="Times New Roman" w:cs="Times New Roman"/>
          <w:sz w:val="28"/>
          <w:szCs w:val="28"/>
        </w:rPr>
        <w:t>, практике</w:t>
      </w:r>
      <w:r>
        <w:rPr>
          <w:rFonts w:ascii="Times New Roman" w:hAnsi="Times New Roman" w:cs="Times New Roman"/>
          <w:sz w:val="28"/>
          <w:szCs w:val="28"/>
        </w:rPr>
        <w:t xml:space="preserve"> не более двух раз в сроки, </w:t>
      </w:r>
      <w:r w:rsidR="00E95DE4">
        <w:rPr>
          <w:rFonts w:ascii="Times New Roman" w:hAnsi="Times New Roman" w:cs="Times New Roman"/>
          <w:sz w:val="28"/>
          <w:szCs w:val="28"/>
        </w:rPr>
        <w:t xml:space="preserve">установленные графиком ликвидации </w:t>
      </w:r>
      <w:r w:rsidR="00173114">
        <w:rPr>
          <w:rFonts w:ascii="Times New Roman" w:hAnsi="Times New Roman" w:cs="Times New Roman"/>
          <w:sz w:val="28"/>
          <w:szCs w:val="28"/>
        </w:rPr>
        <w:t xml:space="preserve">академической </w:t>
      </w:r>
      <w:r w:rsidR="00E95DE4">
        <w:rPr>
          <w:rFonts w:ascii="Times New Roman" w:hAnsi="Times New Roman" w:cs="Times New Roman"/>
          <w:sz w:val="28"/>
          <w:szCs w:val="28"/>
        </w:rPr>
        <w:t>задолженности</w:t>
      </w:r>
      <w:r>
        <w:rPr>
          <w:rFonts w:ascii="Times New Roman" w:hAnsi="Times New Roman" w:cs="Times New Roman"/>
          <w:sz w:val="28"/>
          <w:szCs w:val="28"/>
        </w:rPr>
        <w:t>, в пределах одного года с момента образования академической задолженности.</w:t>
      </w:r>
    </w:p>
    <w:p w14:paraId="483E3737" w14:textId="77777777" w:rsidR="00D2226B" w:rsidRDefault="00D2226B" w:rsidP="00D2226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указанный период не включается время болезни обучающегося, нахождение его в академическом отпуске или отпуске по беременности и родам.</w:t>
      </w:r>
    </w:p>
    <w:p w14:paraId="15D91F1C" w14:textId="3FF566A3" w:rsidR="00E95DE4" w:rsidRDefault="00E95DE4" w:rsidP="00D2226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ликвидации академической задолженности составляется </w:t>
      </w:r>
      <w:r w:rsidR="00C304E1">
        <w:rPr>
          <w:rFonts w:ascii="Times New Roman" w:hAnsi="Times New Roman" w:cs="Times New Roman"/>
          <w:sz w:val="28"/>
          <w:szCs w:val="28"/>
        </w:rPr>
        <w:t xml:space="preserve">заместителем директора по учебной работе и </w:t>
      </w:r>
      <w:r>
        <w:rPr>
          <w:rFonts w:ascii="Times New Roman" w:hAnsi="Times New Roman" w:cs="Times New Roman"/>
          <w:sz w:val="28"/>
          <w:szCs w:val="28"/>
        </w:rPr>
        <w:t>утверждается заместителем директора по учебно-производственной работе и доводится до сведения обучающихся в течение первой недели обучении семестра, следующего за семестром образования академической задолженности.</w:t>
      </w:r>
    </w:p>
    <w:p w14:paraId="458B3EC0" w14:textId="11B45F18" w:rsidR="00D2226B" w:rsidRDefault="00D2226B" w:rsidP="00CA29BB">
      <w:pPr>
        <w:pStyle w:val="a7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промежуточной аттестации во второй раз образовательной организацией создается комиссия</w:t>
      </w:r>
      <w:r w:rsidR="00D9532A">
        <w:rPr>
          <w:rFonts w:ascii="Times New Roman" w:hAnsi="Times New Roman" w:cs="Times New Roman"/>
          <w:sz w:val="28"/>
          <w:szCs w:val="28"/>
        </w:rPr>
        <w:t>, в состав которой вход</w:t>
      </w:r>
      <w:r w:rsidR="007F47F8">
        <w:rPr>
          <w:rFonts w:ascii="Times New Roman" w:hAnsi="Times New Roman" w:cs="Times New Roman"/>
          <w:sz w:val="28"/>
          <w:szCs w:val="28"/>
        </w:rPr>
        <w:t>я</w:t>
      </w:r>
      <w:r w:rsidR="00D9532A">
        <w:rPr>
          <w:rFonts w:ascii="Times New Roman" w:hAnsi="Times New Roman" w:cs="Times New Roman"/>
          <w:sz w:val="28"/>
          <w:szCs w:val="28"/>
        </w:rPr>
        <w:t>т председатель предметно-цикловой комиссии и не менее двух преподавателей по соответствующему направлению</w:t>
      </w:r>
      <w:r>
        <w:rPr>
          <w:rFonts w:ascii="Times New Roman" w:hAnsi="Times New Roman" w:cs="Times New Roman"/>
          <w:sz w:val="28"/>
          <w:szCs w:val="28"/>
        </w:rPr>
        <w:t>.</w:t>
      </w:r>
      <w:r w:rsidR="0066086D">
        <w:rPr>
          <w:rFonts w:ascii="Times New Roman" w:hAnsi="Times New Roman" w:cs="Times New Roman"/>
          <w:sz w:val="28"/>
          <w:szCs w:val="28"/>
        </w:rPr>
        <w:t xml:space="preserve"> Состав комиссии утверждается приказом директора </w:t>
      </w:r>
      <w:r w:rsidR="00064F7F">
        <w:rPr>
          <w:rFonts w:ascii="Times New Roman" w:hAnsi="Times New Roman" w:cs="Times New Roman"/>
          <w:sz w:val="28"/>
          <w:szCs w:val="28"/>
        </w:rPr>
        <w:t>К</w:t>
      </w:r>
      <w:r w:rsidR="00C304E1">
        <w:rPr>
          <w:rFonts w:ascii="Times New Roman" w:hAnsi="Times New Roman" w:cs="Times New Roman"/>
          <w:sz w:val="28"/>
          <w:szCs w:val="28"/>
        </w:rPr>
        <w:t>олледжа</w:t>
      </w:r>
      <w:r w:rsidR="0066086D">
        <w:rPr>
          <w:rFonts w:ascii="Times New Roman" w:hAnsi="Times New Roman" w:cs="Times New Roman"/>
          <w:sz w:val="28"/>
          <w:szCs w:val="28"/>
        </w:rPr>
        <w:t>.</w:t>
      </w:r>
    </w:p>
    <w:p w14:paraId="09F333D4" w14:textId="77777777" w:rsidR="00D2226B" w:rsidRPr="00015C4A" w:rsidRDefault="00037306" w:rsidP="00CA29BB">
      <w:pPr>
        <w:pStyle w:val="a7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7306">
        <w:rPr>
          <w:rFonts w:ascii="Times New Roman" w:hAnsi="Times New Roman" w:cs="Times New Roman"/>
          <w:sz w:val="28"/>
          <w:szCs w:val="28"/>
        </w:rPr>
        <w:lastRenderedPageBreak/>
        <w:t>Обучающиеся, не прошедшие промежуточной аттестации по уважительным причинам или имеющие академическую задолженность, переводятся на следующий курс условно.</w:t>
      </w:r>
    </w:p>
    <w:p w14:paraId="52180AF4" w14:textId="77777777" w:rsidR="00015C4A" w:rsidRDefault="00015C4A" w:rsidP="00CA29BB">
      <w:pPr>
        <w:pStyle w:val="a7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C4A">
        <w:rPr>
          <w:rFonts w:ascii="Times New Roman" w:hAnsi="Times New Roman" w:cs="Times New Roman"/>
          <w:sz w:val="28"/>
          <w:szCs w:val="28"/>
        </w:rPr>
        <w:t xml:space="preserve">Обучающиеся, не ликвидировавшие в установленные сроки академической задолженности, отчисляются из </w:t>
      </w:r>
      <w:r w:rsidR="00173114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015C4A">
        <w:rPr>
          <w:rFonts w:ascii="Times New Roman" w:hAnsi="Times New Roman" w:cs="Times New Roman"/>
          <w:sz w:val="28"/>
          <w:szCs w:val="28"/>
        </w:rPr>
        <w:t xml:space="preserve"> организации как не выполнившие обязанностей по добросовестному освоению образовательной программы и выполнению учебного плана.</w:t>
      </w:r>
    </w:p>
    <w:p w14:paraId="149996CB" w14:textId="77777777" w:rsidR="00870472" w:rsidRDefault="00870472" w:rsidP="0068386C">
      <w:pPr>
        <w:pStyle w:val="a7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B7057B2" w14:textId="77777777" w:rsidR="00BA6BEF" w:rsidRDefault="00BA6BEF" w:rsidP="0068386C">
      <w:pPr>
        <w:pStyle w:val="a7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AE62280" w14:textId="77777777" w:rsidR="00BA6BEF" w:rsidRDefault="00BA6BEF" w:rsidP="0068386C">
      <w:pPr>
        <w:pStyle w:val="a7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B752CBE" w14:textId="77777777" w:rsidR="00BA6BEF" w:rsidRDefault="00BA6BEF" w:rsidP="0068386C">
      <w:pPr>
        <w:pStyle w:val="a7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F42CCAF" w14:textId="77777777" w:rsidR="00BA6BEF" w:rsidRDefault="00BA6BEF" w:rsidP="0068386C">
      <w:pPr>
        <w:pStyle w:val="a7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2BC235F" w14:textId="77777777" w:rsidR="00BA6BEF" w:rsidRDefault="00BA6BEF" w:rsidP="0068386C">
      <w:pPr>
        <w:pStyle w:val="a7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633A93EE" w14:textId="00B31F15" w:rsidR="0068386C" w:rsidRPr="00B97BE8" w:rsidRDefault="0068386C" w:rsidP="0068386C">
      <w:pPr>
        <w:pStyle w:val="a7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97BE8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5949F56A" w14:textId="77777777" w:rsidR="00B97BE8" w:rsidRDefault="0068386C" w:rsidP="0068386C">
      <w:pPr>
        <w:pStyle w:val="a7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97BE8">
        <w:rPr>
          <w:rFonts w:ascii="Times New Roman" w:hAnsi="Times New Roman" w:cs="Times New Roman"/>
          <w:sz w:val="24"/>
          <w:szCs w:val="24"/>
        </w:rPr>
        <w:t xml:space="preserve">к Положению о текущем контроле </w:t>
      </w:r>
    </w:p>
    <w:p w14:paraId="0558C930" w14:textId="77777777" w:rsidR="0068386C" w:rsidRPr="00B97BE8" w:rsidRDefault="0068386C" w:rsidP="0068386C">
      <w:pPr>
        <w:pStyle w:val="a7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97BE8">
        <w:rPr>
          <w:rFonts w:ascii="Times New Roman" w:hAnsi="Times New Roman" w:cs="Times New Roman"/>
          <w:sz w:val="24"/>
          <w:szCs w:val="24"/>
        </w:rPr>
        <w:t>и промежуточной аттестации обучающихся</w:t>
      </w:r>
    </w:p>
    <w:p w14:paraId="3A2AFC92" w14:textId="77777777" w:rsidR="001608E8" w:rsidRDefault="001608E8" w:rsidP="0068386C">
      <w:pPr>
        <w:pStyle w:val="a7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E28477B" w14:textId="5B366D5A" w:rsidR="001608E8" w:rsidRPr="001608E8" w:rsidRDefault="001608E8" w:rsidP="000E1F13">
      <w:pPr>
        <w:pStyle w:val="a7"/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608E8">
        <w:rPr>
          <w:rFonts w:ascii="Times New Roman" w:hAnsi="Times New Roman" w:cs="Times New Roman"/>
          <w:b/>
          <w:bCs/>
          <w:sz w:val="28"/>
          <w:szCs w:val="28"/>
        </w:rPr>
        <w:t xml:space="preserve">Форма ведомости </w:t>
      </w:r>
      <w:r w:rsidR="002770B4">
        <w:rPr>
          <w:rFonts w:ascii="Times New Roman" w:hAnsi="Times New Roman" w:cs="Times New Roman"/>
          <w:b/>
          <w:bCs/>
          <w:sz w:val="28"/>
          <w:szCs w:val="28"/>
        </w:rPr>
        <w:t xml:space="preserve">текущего </w:t>
      </w:r>
      <w:r w:rsidRPr="001608E8">
        <w:rPr>
          <w:rFonts w:ascii="Times New Roman" w:hAnsi="Times New Roman" w:cs="Times New Roman"/>
          <w:b/>
          <w:bCs/>
          <w:sz w:val="28"/>
          <w:szCs w:val="28"/>
        </w:rPr>
        <w:t>учета успеваемости</w:t>
      </w:r>
    </w:p>
    <w:p w14:paraId="2BE5868D" w14:textId="77777777" w:rsidR="000E1F13" w:rsidRDefault="000E1F13" w:rsidP="000E1F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27F4E7" w14:textId="43EB1085" w:rsidR="000E1F13" w:rsidRPr="00BA521A" w:rsidRDefault="000E1F13" w:rsidP="000E1F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521A">
        <w:rPr>
          <w:rFonts w:ascii="Times New Roman" w:hAnsi="Times New Roman" w:cs="Times New Roman"/>
          <w:b/>
          <w:bCs/>
          <w:sz w:val="28"/>
          <w:szCs w:val="28"/>
        </w:rPr>
        <w:t>КГА ПОУ «КМТ»</w:t>
      </w:r>
    </w:p>
    <w:p w14:paraId="0A4AF661" w14:textId="77777777" w:rsidR="0068386C" w:rsidRDefault="0068386C" w:rsidP="007C56C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DA9FA8" w14:textId="77777777" w:rsidR="001608E8" w:rsidRDefault="00D20342" w:rsidP="007C56C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Ведомость учета успеваемости гр. _____________</w:t>
      </w:r>
    </w:p>
    <w:p w14:paraId="762BE79D" w14:textId="77777777" w:rsidR="00D20342" w:rsidRDefault="00D20342" w:rsidP="007C56C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_______________ семестр 202__ - 202 __ учебного года</w:t>
      </w:r>
    </w:p>
    <w:p w14:paraId="0D616E58" w14:textId="77777777" w:rsidR="00D20342" w:rsidRDefault="00D20342" w:rsidP="007C56C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31"/>
        <w:gridCol w:w="1950"/>
        <w:gridCol w:w="1773"/>
        <w:gridCol w:w="1613"/>
        <w:gridCol w:w="1387"/>
        <w:gridCol w:w="1391"/>
      </w:tblGrid>
      <w:tr w:rsidR="00D20342" w:rsidRPr="00D20342" w14:paraId="0A9F6E42" w14:textId="77777777" w:rsidTr="00D20342">
        <w:tc>
          <w:tcPr>
            <w:tcW w:w="1231" w:type="dxa"/>
            <w:vMerge w:val="restart"/>
          </w:tcPr>
          <w:p w14:paraId="6DD2E6A1" w14:textId="77777777" w:rsidR="00D20342" w:rsidRPr="00D20342" w:rsidRDefault="00D20342" w:rsidP="00D2034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034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50" w:type="dxa"/>
            <w:vMerge w:val="restart"/>
          </w:tcPr>
          <w:p w14:paraId="4EE6A553" w14:textId="77777777" w:rsidR="00D20342" w:rsidRPr="00D20342" w:rsidRDefault="00D20342" w:rsidP="00D2034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342">
              <w:rPr>
                <w:rFonts w:ascii="Times New Roman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6164" w:type="dxa"/>
            <w:gridSpan w:val="4"/>
          </w:tcPr>
          <w:p w14:paraId="01613E4B" w14:textId="7BD04B8C" w:rsidR="00D20342" w:rsidRPr="00D20342" w:rsidRDefault="00D20342" w:rsidP="00D2034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342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</w:t>
            </w:r>
            <w:r w:rsidR="004451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4512E" w:rsidRPr="00D20342">
              <w:rPr>
                <w:rFonts w:ascii="Times New Roman" w:hAnsi="Times New Roman" w:cs="Times New Roman"/>
                <w:sz w:val="24"/>
                <w:szCs w:val="24"/>
              </w:rPr>
              <w:t xml:space="preserve"> МДК.</w:t>
            </w:r>
            <w:r w:rsidR="0044512E">
              <w:rPr>
                <w:rFonts w:ascii="Times New Roman" w:hAnsi="Times New Roman" w:cs="Times New Roman"/>
                <w:sz w:val="24"/>
                <w:szCs w:val="24"/>
              </w:rPr>
              <w:t>, УП, ПП</w:t>
            </w:r>
          </w:p>
        </w:tc>
      </w:tr>
      <w:tr w:rsidR="00D20342" w:rsidRPr="00D20342" w14:paraId="788043B6" w14:textId="77777777" w:rsidTr="00D20342">
        <w:tc>
          <w:tcPr>
            <w:tcW w:w="1231" w:type="dxa"/>
            <w:vMerge/>
          </w:tcPr>
          <w:p w14:paraId="2155977F" w14:textId="77777777" w:rsidR="00D20342" w:rsidRPr="00D20342" w:rsidRDefault="00D20342" w:rsidP="007C56C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</w:tcPr>
          <w:p w14:paraId="6BA1A6FB" w14:textId="77777777" w:rsidR="00D20342" w:rsidRPr="00D20342" w:rsidRDefault="00D20342" w:rsidP="007C56C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338FEA73" w14:textId="00EF2995" w:rsidR="00D20342" w:rsidRPr="00D20342" w:rsidRDefault="00D20342" w:rsidP="00D2034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14:paraId="3322185E" w14:textId="721AE602" w:rsidR="00D20342" w:rsidRPr="00D20342" w:rsidRDefault="00D20342" w:rsidP="00D2034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14:paraId="3E0D98C7" w14:textId="0CF6D35E" w:rsidR="00D20342" w:rsidRPr="00D20342" w:rsidRDefault="00D20342" w:rsidP="00D2034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2AAAE0D6" w14:textId="741766BB" w:rsidR="00D20342" w:rsidRPr="00D20342" w:rsidRDefault="00D20342" w:rsidP="00D2034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342" w:rsidRPr="00D20342" w14:paraId="00E288FB" w14:textId="77777777" w:rsidTr="00D20342">
        <w:tc>
          <w:tcPr>
            <w:tcW w:w="1231" w:type="dxa"/>
          </w:tcPr>
          <w:p w14:paraId="6BB29261" w14:textId="77777777" w:rsidR="00D20342" w:rsidRPr="00D20342" w:rsidRDefault="00D20342" w:rsidP="007C56C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3CA6776B" w14:textId="77777777" w:rsidR="00D20342" w:rsidRPr="00D20342" w:rsidRDefault="00D20342" w:rsidP="007C56C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5940182A" w14:textId="77777777" w:rsidR="00D20342" w:rsidRPr="00D20342" w:rsidRDefault="00D20342" w:rsidP="007C56C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14:paraId="0AEBEA5D" w14:textId="77777777" w:rsidR="00D20342" w:rsidRPr="00D20342" w:rsidRDefault="00D20342" w:rsidP="007C56C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14:paraId="178AA2DE" w14:textId="77777777" w:rsidR="00D20342" w:rsidRPr="00D20342" w:rsidRDefault="00D20342" w:rsidP="007C56C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3C96D127" w14:textId="77777777" w:rsidR="00D20342" w:rsidRPr="00D20342" w:rsidRDefault="00D20342" w:rsidP="007C56C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342" w:rsidRPr="00D20342" w14:paraId="32661A17" w14:textId="77777777" w:rsidTr="00D20342">
        <w:tc>
          <w:tcPr>
            <w:tcW w:w="1231" w:type="dxa"/>
          </w:tcPr>
          <w:p w14:paraId="0DADC76C" w14:textId="77777777" w:rsidR="00D20342" w:rsidRPr="00D20342" w:rsidRDefault="00D20342" w:rsidP="007C56C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5EC84397" w14:textId="77777777" w:rsidR="00D20342" w:rsidRPr="00D20342" w:rsidRDefault="00D20342" w:rsidP="007C56C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43D5D687" w14:textId="77777777" w:rsidR="00D20342" w:rsidRPr="00D20342" w:rsidRDefault="00D20342" w:rsidP="007C56C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14:paraId="7D93D2F4" w14:textId="77777777" w:rsidR="00D20342" w:rsidRPr="00D20342" w:rsidRDefault="00D20342" w:rsidP="007C56C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14:paraId="2B10D9A5" w14:textId="77777777" w:rsidR="00D20342" w:rsidRPr="00D20342" w:rsidRDefault="00D20342" w:rsidP="007C56C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407A6449" w14:textId="77777777" w:rsidR="00D20342" w:rsidRPr="00D20342" w:rsidRDefault="00D20342" w:rsidP="007C56C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342" w:rsidRPr="00D20342" w14:paraId="33346E35" w14:textId="77777777" w:rsidTr="00D20342">
        <w:tc>
          <w:tcPr>
            <w:tcW w:w="1231" w:type="dxa"/>
          </w:tcPr>
          <w:p w14:paraId="1203A878" w14:textId="77777777" w:rsidR="00D20342" w:rsidRPr="00D20342" w:rsidRDefault="00D20342" w:rsidP="007C56C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3162BB57" w14:textId="77777777" w:rsidR="00D20342" w:rsidRPr="00D20342" w:rsidRDefault="00D20342" w:rsidP="007C56C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33B9D7D7" w14:textId="77777777" w:rsidR="00D20342" w:rsidRPr="00D20342" w:rsidRDefault="00D20342" w:rsidP="007C56C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14:paraId="7B9A27C5" w14:textId="77777777" w:rsidR="00D20342" w:rsidRPr="00D20342" w:rsidRDefault="00D20342" w:rsidP="007C56C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14:paraId="63F4BA82" w14:textId="77777777" w:rsidR="00D20342" w:rsidRPr="00D20342" w:rsidRDefault="00D20342" w:rsidP="007C56C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3EA3F680" w14:textId="77777777" w:rsidR="00D20342" w:rsidRPr="00D20342" w:rsidRDefault="00D20342" w:rsidP="007C56C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342" w:rsidRPr="00D20342" w14:paraId="687203B6" w14:textId="77777777" w:rsidTr="00D20342">
        <w:tc>
          <w:tcPr>
            <w:tcW w:w="1231" w:type="dxa"/>
          </w:tcPr>
          <w:p w14:paraId="7D74BBB2" w14:textId="77777777" w:rsidR="00D20342" w:rsidRPr="00D20342" w:rsidRDefault="00D20342" w:rsidP="007C56C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025190B5" w14:textId="77777777" w:rsidR="00D20342" w:rsidRPr="00D20342" w:rsidRDefault="00D20342" w:rsidP="007C56C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0E2918BE" w14:textId="77777777" w:rsidR="00D20342" w:rsidRPr="00D20342" w:rsidRDefault="00D20342" w:rsidP="007C56C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14:paraId="59A6F236" w14:textId="77777777" w:rsidR="00D20342" w:rsidRPr="00D20342" w:rsidRDefault="00D20342" w:rsidP="007C56C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14:paraId="74A6F381" w14:textId="77777777" w:rsidR="00D20342" w:rsidRPr="00D20342" w:rsidRDefault="00D20342" w:rsidP="007C56C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43D89FAA" w14:textId="77777777" w:rsidR="00D20342" w:rsidRPr="00D20342" w:rsidRDefault="00D20342" w:rsidP="007C56C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342" w:rsidRPr="00D20342" w14:paraId="10F7DDB5" w14:textId="77777777" w:rsidTr="00D20342">
        <w:tc>
          <w:tcPr>
            <w:tcW w:w="1231" w:type="dxa"/>
          </w:tcPr>
          <w:p w14:paraId="79055DD7" w14:textId="77777777" w:rsidR="00D20342" w:rsidRPr="00D20342" w:rsidRDefault="00D20342" w:rsidP="007C56C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5DEE038E" w14:textId="77777777" w:rsidR="00D20342" w:rsidRPr="00D20342" w:rsidRDefault="00D20342" w:rsidP="007C56C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0F0B4192" w14:textId="77777777" w:rsidR="00D20342" w:rsidRPr="00D20342" w:rsidRDefault="00D20342" w:rsidP="007C56C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14:paraId="3DDF2F7E" w14:textId="77777777" w:rsidR="00D20342" w:rsidRPr="00D20342" w:rsidRDefault="00D20342" w:rsidP="007C56C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14:paraId="362DCA1E" w14:textId="77777777" w:rsidR="00D20342" w:rsidRPr="00D20342" w:rsidRDefault="00D20342" w:rsidP="007C56C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15AFB678" w14:textId="77777777" w:rsidR="00D20342" w:rsidRPr="00D20342" w:rsidRDefault="00D20342" w:rsidP="007C56C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342" w:rsidRPr="00D20342" w14:paraId="276AECB4" w14:textId="77777777" w:rsidTr="00D20342">
        <w:tc>
          <w:tcPr>
            <w:tcW w:w="1231" w:type="dxa"/>
          </w:tcPr>
          <w:p w14:paraId="10012081" w14:textId="77777777" w:rsidR="00D20342" w:rsidRPr="00D20342" w:rsidRDefault="00D20342" w:rsidP="007C56C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1648ADBD" w14:textId="77777777" w:rsidR="00D20342" w:rsidRPr="00D20342" w:rsidRDefault="00D20342" w:rsidP="007C56C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7D3DD9F6" w14:textId="77777777" w:rsidR="00D20342" w:rsidRPr="00D20342" w:rsidRDefault="00D20342" w:rsidP="007C56C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14:paraId="48DFBC4F" w14:textId="77777777" w:rsidR="00D20342" w:rsidRPr="00D20342" w:rsidRDefault="00D20342" w:rsidP="007C56C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14:paraId="4A480BF9" w14:textId="77777777" w:rsidR="00D20342" w:rsidRPr="00D20342" w:rsidRDefault="00D20342" w:rsidP="007C56C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4900312A" w14:textId="77777777" w:rsidR="00D20342" w:rsidRPr="00D20342" w:rsidRDefault="00D20342" w:rsidP="007C56C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078411" w14:textId="77777777" w:rsidR="00D20342" w:rsidRDefault="00D20342" w:rsidP="007C56C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624F60" w14:textId="77777777" w:rsidR="00D20342" w:rsidRDefault="00D20342" w:rsidP="007C56C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Куратор группы: ________ / __________</w:t>
      </w:r>
    </w:p>
    <w:p w14:paraId="718BEF7D" w14:textId="110C21C4" w:rsidR="00D20342" w:rsidRDefault="00D20342" w:rsidP="007C56C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40192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01929">
        <w:rPr>
          <w:rFonts w:ascii="Times New Roman" w:hAnsi="Times New Roman" w:cs="Times New Roman"/>
          <w:sz w:val="28"/>
          <w:szCs w:val="28"/>
        </w:rPr>
        <w:t>директора</w:t>
      </w:r>
      <w:r>
        <w:rPr>
          <w:rFonts w:ascii="Times New Roman" w:hAnsi="Times New Roman" w:cs="Times New Roman"/>
          <w:sz w:val="28"/>
          <w:szCs w:val="28"/>
        </w:rPr>
        <w:t xml:space="preserve"> по У</w:t>
      </w:r>
      <w:r w:rsidR="00C304E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: ____________ / ___________</w:t>
      </w:r>
    </w:p>
    <w:p w14:paraId="206F718B" w14:textId="77777777" w:rsidR="00D20342" w:rsidRDefault="00D20342" w:rsidP="007C56C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директора по УПР: _____________ / ___________</w:t>
      </w:r>
    </w:p>
    <w:p w14:paraId="6E63A0F5" w14:textId="77777777" w:rsidR="003E7F0F" w:rsidRDefault="003E7F0F" w:rsidP="007C56C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22D16F" w14:textId="77777777" w:rsidR="003E7F0F" w:rsidRDefault="003E7F0F" w:rsidP="007C56C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C98808" w14:textId="77777777" w:rsidR="003E7F0F" w:rsidRDefault="003E7F0F" w:rsidP="007C56C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748CB9" w14:textId="77777777" w:rsidR="003E7F0F" w:rsidRDefault="003E7F0F" w:rsidP="007C56C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476BC0" w14:textId="77777777" w:rsidR="003E7F0F" w:rsidRDefault="003E7F0F" w:rsidP="007C56C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FD76B8" w14:textId="77777777" w:rsidR="003E7F0F" w:rsidRDefault="003E7F0F" w:rsidP="007C56C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C0661C" w14:textId="77777777" w:rsidR="003E7F0F" w:rsidRDefault="003E7F0F" w:rsidP="007C56C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19FDEB" w14:textId="77777777" w:rsidR="003E7F0F" w:rsidRDefault="003E7F0F" w:rsidP="007C56C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2EC742" w14:textId="77777777" w:rsidR="003E7F0F" w:rsidRDefault="003E7F0F" w:rsidP="007C56C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9F133C" w14:textId="77777777" w:rsidR="003E7F0F" w:rsidRDefault="003E7F0F" w:rsidP="007C56C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B199A0" w14:textId="77777777" w:rsidR="003E7F0F" w:rsidRDefault="003E7F0F" w:rsidP="007C56C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5F44C7" w14:textId="77777777" w:rsidR="003E7F0F" w:rsidRDefault="003E7F0F" w:rsidP="007C56C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2476ED" w14:textId="77777777" w:rsidR="003E7F0F" w:rsidRPr="00B97BE8" w:rsidRDefault="003E7F0F" w:rsidP="003E7F0F">
      <w:pPr>
        <w:pStyle w:val="a7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97BE8">
        <w:rPr>
          <w:rFonts w:ascii="Times New Roman" w:hAnsi="Times New Roman" w:cs="Times New Roman"/>
          <w:sz w:val="24"/>
          <w:szCs w:val="24"/>
        </w:rPr>
        <w:t>Приложение 2</w:t>
      </w:r>
    </w:p>
    <w:p w14:paraId="02F326F6" w14:textId="77777777" w:rsidR="00B97BE8" w:rsidRDefault="003E7F0F" w:rsidP="003E7F0F">
      <w:pPr>
        <w:pStyle w:val="a7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97BE8">
        <w:rPr>
          <w:rFonts w:ascii="Times New Roman" w:hAnsi="Times New Roman" w:cs="Times New Roman"/>
          <w:sz w:val="24"/>
          <w:szCs w:val="24"/>
        </w:rPr>
        <w:t xml:space="preserve">к Положению о текущем контроле и </w:t>
      </w:r>
    </w:p>
    <w:p w14:paraId="452A5C12" w14:textId="77777777" w:rsidR="003E7F0F" w:rsidRPr="00B97BE8" w:rsidRDefault="003E7F0F" w:rsidP="003E7F0F">
      <w:pPr>
        <w:pStyle w:val="a7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97BE8">
        <w:rPr>
          <w:rFonts w:ascii="Times New Roman" w:hAnsi="Times New Roman" w:cs="Times New Roman"/>
          <w:sz w:val="24"/>
          <w:szCs w:val="24"/>
        </w:rPr>
        <w:t>промежуточной аттестации обучающихся</w:t>
      </w:r>
    </w:p>
    <w:p w14:paraId="051AFAEF" w14:textId="77777777" w:rsidR="003E7F0F" w:rsidRDefault="003E7F0F" w:rsidP="007C56C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194583" w14:textId="77777777" w:rsidR="00A7505F" w:rsidRDefault="00A7505F" w:rsidP="00BA521A">
      <w:pPr>
        <w:pStyle w:val="a7"/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6319A6">
        <w:rPr>
          <w:rFonts w:ascii="Times New Roman" w:hAnsi="Times New Roman" w:cs="Times New Roman"/>
          <w:b/>
          <w:bCs/>
          <w:sz w:val="28"/>
          <w:szCs w:val="28"/>
        </w:rPr>
        <w:t>Форма ведомости промежуточной аттестации</w:t>
      </w:r>
    </w:p>
    <w:p w14:paraId="1F8CB69E" w14:textId="3462CDC8" w:rsidR="00596942" w:rsidRDefault="00596942" w:rsidP="00A7505F">
      <w:pPr>
        <w:pStyle w:val="a7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2D72C7" w14:textId="77777777" w:rsidR="00BA521A" w:rsidRPr="00BA521A" w:rsidRDefault="00BA521A" w:rsidP="00BA52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521A">
        <w:rPr>
          <w:rFonts w:ascii="Times New Roman" w:hAnsi="Times New Roman" w:cs="Times New Roman"/>
          <w:b/>
          <w:bCs/>
          <w:sz w:val="28"/>
          <w:szCs w:val="28"/>
        </w:rPr>
        <w:t>КГА ПОУ «КМТ»</w:t>
      </w:r>
    </w:p>
    <w:p w14:paraId="744680F8" w14:textId="77777777" w:rsidR="00596942" w:rsidRDefault="00596942" w:rsidP="00A7505F">
      <w:pPr>
        <w:pStyle w:val="a7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Экзаменационная (зачетная) ведомость</w:t>
      </w:r>
    </w:p>
    <w:p w14:paraId="4FCEA56D" w14:textId="77777777" w:rsidR="00A7505F" w:rsidRDefault="00A7505F" w:rsidP="00A7505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5AD1FD6" w14:textId="77777777" w:rsidR="00A7505F" w:rsidRDefault="00A7505F" w:rsidP="00A7505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Ведомость № ________ от «____» ______________ 202__ г.</w:t>
      </w:r>
    </w:p>
    <w:p w14:paraId="1DAB3B65" w14:textId="77777777" w:rsidR="00A7505F" w:rsidRDefault="00596942" w:rsidP="00A7505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Форма промежуточной аттестации</w:t>
      </w:r>
      <w:r w:rsidR="00A7505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14:paraId="4D1265B0" w14:textId="77777777" w:rsidR="00A7505F" w:rsidRDefault="00596942" w:rsidP="00A750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Код, наименование профессии / специальности</w:t>
      </w:r>
      <w:r w:rsidR="00A7505F" w:rsidRPr="006319A6">
        <w:rPr>
          <w:rFonts w:ascii="Times New Roman" w:hAnsi="Times New Roman" w:cs="Times New Roman"/>
          <w:sz w:val="28"/>
          <w:szCs w:val="28"/>
        </w:rPr>
        <w:t xml:space="preserve">: </w:t>
      </w:r>
      <w:r w:rsidR="00A7505F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55D3DC2A" w14:textId="77777777" w:rsidR="00A7505F" w:rsidRDefault="00596942" w:rsidP="00A7505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Курс:_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 Форма обучения: </w:t>
      </w:r>
      <w:r w:rsidR="00A7505F">
        <w:rPr>
          <w:rFonts w:ascii="Times New Roman" w:hAnsi="Times New Roman" w:cs="Times New Roman"/>
          <w:sz w:val="28"/>
          <w:szCs w:val="28"/>
        </w:rPr>
        <w:t xml:space="preserve"> _____________</w:t>
      </w:r>
      <w:r>
        <w:rPr>
          <w:rFonts w:ascii="Times New Roman" w:hAnsi="Times New Roman" w:cs="Times New Roman"/>
          <w:sz w:val="28"/>
          <w:szCs w:val="28"/>
        </w:rPr>
        <w:t xml:space="preserve"> Учебная группа:</w:t>
      </w:r>
      <w:r w:rsidR="00A7505F">
        <w:rPr>
          <w:rFonts w:ascii="Times New Roman" w:hAnsi="Times New Roman" w:cs="Times New Roman"/>
          <w:sz w:val="28"/>
          <w:szCs w:val="28"/>
        </w:rPr>
        <w:t>___________</w:t>
      </w:r>
    </w:p>
    <w:p w14:paraId="3BB21F2F" w14:textId="77777777" w:rsidR="00A7505F" w:rsidRDefault="00596942" w:rsidP="00A750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дисциплины, модуля, практики</w:t>
      </w:r>
      <w:r w:rsidR="00A7505F">
        <w:rPr>
          <w:rFonts w:ascii="Times New Roman" w:hAnsi="Times New Roman" w:cs="Times New Roman"/>
          <w:sz w:val="28"/>
          <w:szCs w:val="28"/>
        </w:rPr>
        <w:t>: __________________________</w:t>
      </w:r>
    </w:p>
    <w:p w14:paraId="3B632571" w14:textId="77777777" w:rsidR="00A7505F" w:rsidRDefault="00A7505F" w:rsidP="00A750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</w:t>
      </w:r>
      <w:r w:rsidR="00596942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: _______________________</w:t>
      </w:r>
      <w:r w:rsidR="00596942">
        <w:rPr>
          <w:rFonts w:ascii="Times New Roman" w:hAnsi="Times New Roman" w:cs="Times New Roman"/>
          <w:sz w:val="28"/>
          <w:szCs w:val="28"/>
        </w:rPr>
        <w:t xml:space="preserve"> Семестр: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596942">
        <w:rPr>
          <w:rFonts w:ascii="Times New Roman" w:hAnsi="Times New Roman" w:cs="Times New Roman"/>
          <w:sz w:val="28"/>
          <w:szCs w:val="28"/>
        </w:rPr>
        <w:t>__________</w:t>
      </w:r>
    </w:p>
    <w:p w14:paraId="65A031F2" w14:textId="77777777" w:rsidR="00A7505F" w:rsidRDefault="00A7505F" w:rsidP="00A7505F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85"/>
        <w:gridCol w:w="2634"/>
        <w:gridCol w:w="1594"/>
        <w:gridCol w:w="2463"/>
        <w:gridCol w:w="1869"/>
      </w:tblGrid>
      <w:tr w:rsidR="00596942" w:rsidRPr="00B34B12" w14:paraId="2E74663F" w14:textId="77777777" w:rsidTr="00596942">
        <w:tc>
          <w:tcPr>
            <w:tcW w:w="861" w:type="dxa"/>
          </w:tcPr>
          <w:p w14:paraId="4DA8FF35" w14:textId="77777777" w:rsidR="00596942" w:rsidRPr="00B34B12" w:rsidRDefault="00596942" w:rsidP="00F91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B1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21" w:type="dxa"/>
          </w:tcPr>
          <w:p w14:paraId="67537C7A" w14:textId="77777777" w:rsidR="00596942" w:rsidRPr="00B34B12" w:rsidRDefault="00596942" w:rsidP="00F91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B1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амилия, имя, отчество</w:t>
            </w:r>
            <w:r w:rsidRPr="00B34B12"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обучающегося</w:t>
            </w:r>
          </w:p>
        </w:tc>
        <w:tc>
          <w:tcPr>
            <w:tcW w:w="1737" w:type="dxa"/>
          </w:tcPr>
          <w:p w14:paraId="08DB4790" w14:textId="334AA101" w:rsidR="00596942" w:rsidRPr="00EC4D39" w:rsidRDefault="00596942" w:rsidP="00F91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D39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="005C30CA" w:rsidRPr="00EC4D39">
              <w:rPr>
                <w:rFonts w:ascii="Times New Roman" w:hAnsi="Times New Roman" w:cs="Times New Roman"/>
                <w:bCs/>
                <w:sz w:val="24"/>
                <w:szCs w:val="24"/>
              </w:rPr>
              <w:t>теста, взятого билета, варианта</w:t>
            </w:r>
          </w:p>
        </w:tc>
        <w:tc>
          <w:tcPr>
            <w:tcW w:w="1950" w:type="dxa"/>
          </w:tcPr>
          <w:p w14:paraId="5F5520B9" w14:textId="77777777" w:rsidR="00596942" w:rsidRDefault="00596942" w:rsidP="00F91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B12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  <w:p w14:paraId="5FD54900" w14:textId="77777777" w:rsidR="00596942" w:rsidRPr="00B34B12" w:rsidRDefault="00596942" w:rsidP="00F91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(отлично, хорошо, удовлетворительно, неудовлетворительно, зачтено, не зачтено)</w:t>
            </w:r>
          </w:p>
        </w:tc>
        <w:tc>
          <w:tcPr>
            <w:tcW w:w="1876" w:type="dxa"/>
          </w:tcPr>
          <w:p w14:paraId="145E5F24" w14:textId="77777777" w:rsidR="00596942" w:rsidRDefault="00596942" w:rsidP="00F91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  <w:p w14:paraId="0374AF44" w14:textId="77777777" w:rsidR="00596942" w:rsidRPr="00B34B12" w:rsidRDefault="00596942" w:rsidP="00F91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(академический отпуск и др.)</w:t>
            </w:r>
          </w:p>
        </w:tc>
      </w:tr>
      <w:tr w:rsidR="00596942" w:rsidRPr="00B34B12" w14:paraId="409C68D5" w14:textId="77777777" w:rsidTr="00596942">
        <w:tc>
          <w:tcPr>
            <w:tcW w:w="861" w:type="dxa"/>
          </w:tcPr>
          <w:p w14:paraId="42834E9C" w14:textId="77777777" w:rsidR="00596942" w:rsidRPr="00B34B12" w:rsidRDefault="00596942" w:rsidP="00F91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</w:tcPr>
          <w:p w14:paraId="426B9AB4" w14:textId="77777777" w:rsidR="00596942" w:rsidRPr="00B34B12" w:rsidRDefault="00596942" w:rsidP="00F91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14:paraId="351AB1AD" w14:textId="77777777" w:rsidR="00596942" w:rsidRPr="00B34B12" w:rsidRDefault="00596942" w:rsidP="00F91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5C1EFBDC" w14:textId="77777777" w:rsidR="00596942" w:rsidRPr="00B34B12" w:rsidRDefault="00596942" w:rsidP="00F91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14:paraId="2BB101BD" w14:textId="77777777" w:rsidR="00596942" w:rsidRPr="00B34B12" w:rsidRDefault="00596942" w:rsidP="00F91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942" w:rsidRPr="00B34B12" w14:paraId="7AFD3266" w14:textId="77777777" w:rsidTr="00596942">
        <w:tc>
          <w:tcPr>
            <w:tcW w:w="861" w:type="dxa"/>
          </w:tcPr>
          <w:p w14:paraId="4B6E7D8F" w14:textId="77777777" w:rsidR="00596942" w:rsidRPr="00B34B12" w:rsidRDefault="00596942" w:rsidP="00F91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</w:tcPr>
          <w:p w14:paraId="68D3AA0B" w14:textId="77777777" w:rsidR="00596942" w:rsidRPr="00B34B12" w:rsidRDefault="00596942" w:rsidP="00F91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14:paraId="1B2F52B2" w14:textId="77777777" w:rsidR="00596942" w:rsidRPr="00B34B12" w:rsidRDefault="00596942" w:rsidP="00F91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01844352" w14:textId="77777777" w:rsidR="00596942" w:rsidRPr="00B34B12" w:rsidRDefault="00596942" w:rsidP="00F91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14:paraId="4A174D4C" w14:textId="77777777" w:rsidR="00596942" w:rsidRPr="00B34B12" w:rsidRDefault="00596942" w:rsidP="00F91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942" w:rsidRPr="00B34B12" w14:paraId="2DE81531" w14:textId="77777777" w:rsidTr="00596942">
        <w:tc>
          <w:tcPr>
            <w:tcW w:w="861" w:type="dxa"/>
          </w:tcPr>
          <w:p w14:paraId="5E837DE5" w14:textId="77777777" w:rsidR="00596942" w:rsidRPr="00B34B12" w:rsidRDefault="00596942" w:rsidP="00F91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</w:tcPr>
          <w:p w14:paraId="7581AA5B" w14:textId="77777777" w:rsidR="00596942" w:rsidRPr="00B34B12" w:rsidRDefault="00596942" w:rsidP="00F91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14:paraId="0A71620B" w14:textId="77777777" w:rsidR="00596942" w:rsidRPr="00B34B12" w:rsidRDefault="00596942" w:rsidP="00F91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3ACAF293" w14:textId="77777777" w:rsidR="00596942" w:rsidRPr="00B34B12" w:rsidRDefault="00596942" w:rsidP="00F91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14:paraId="16C8BC2F" w14:textId="77777777" w:rsidR="00596942" w:rsidRPr="00B34B12" w:rsidRDefault="00596942" w:rsidP="00F91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942" w:rsidRPr="00B34B12" w14:paraId="295F09E2" w14:textId="77777777" w:rsidTr="00596942">
        <w:tc>
          <w:tcPr>
            <w:tcW w:w="861" w:type="dxa"/>
          </w:tcPr>
          <w:p w14:paraId="3B81C288" w14:textId="77777777" w:rsidR="00596942" w:rsidRPr="00B34B12" w:rsidRDefault="00596942" w:rsidP="00F91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</w:tcPr>
          <w:p w14:paraId="7C10AB0D" w14:textId="77777777" w:rsidR="00596942" w:rsidRPr="00B34B12" w:rsidRDefault="00596942" w:rsidP="00F91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14:paraId="267F1526" w14:textId="77777777" w:rsidR="00596942" w:rsidRPr="00B34B12" w:rsidRDefault="00596942" w:rsidP="00F91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745B1D5B" w14:textId="77777777" w:rsidR="00596942" w:rsidRPr="00B34B12" w:rsidRDefault="00596942" w:rsidP="00F91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14:paraId="668221FE" w14:textId="77777777" w:rsidR="00596942" w:rsidRPr="00B34B12" w:rsidRDefault="00596942" w:rsidP="00F91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0AD933" w14:textId="77777777" w:rsidR="00A7505F" w:rsidRDefault="00A7505F" w:rsidP="00A7505F"/>
    <w:p w14:paraId="413B58E9" w14:textId="77777777" w:rsidR="00A7505F" w:rsidRPr="00B34B12" w:rsidRDefault="00A7505F" w:rsidP="00A7505F">
      <w:pPr>
        <w:rPr>
          <w:rFonts w:ascii="Times New Roman" w:hAnsi="Times New Roman" w:cs="Times New Roman"/>
          <w:sz w:val="28"/>
          <w:szCs w:val="28"/>
        </w:rPr>
      </w:pPr>
      <w:r w:rsidRPr="00B34B12">
        <w:rPr>
          <w:rFonts w:ascii="Times New Roman" w:hAnsi="Times New Roman" w:cs="Times New Roman"/>
          <w:sz w:val="28"/>
          <w:szCs w:val="28"/>
        </w:rPr>
        <w:t>Преподаватель: __________________ / _________________</w:t>
      </w:r>
    </w:p>
    <w:p w14:paraId="1CCEC541" w14:textId="77777777" w:rsidR="00A7505F" w:rsidRDefault="00A7505F" w:rsidP="00A7505F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43720396" w14:textId="77777777" w:rsidR="00610DBE" w:rsidRDefault="00610DBE" w:rsidP="00A7505F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08007B72" w14:textId="77777777" w:rsidR="00610DBE" w:rsidRDefault="00610DBE" w:rsidP="00A7505F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158C71C0" w14:textId="77777777" w:rsidR="00610DBE" w:rsidRDefault="00610DBE" w:rsidP="00A7505F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47F4821B" w14:textId="77777777" w:rsidR="00610DBE" w:rsidRDefault="00610DBE" w:rsidP="00A7505F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0A3017DC" w14:textId="77777777" w:rsidR="00610DBE" w:rsidRDefault="00610DBE" w:rsidP="00A7505F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7210026C" w14:textId="77777777" w:rsidR="00610DBE" w:rsidRDefault="00610DBE" w:rsidP="00A7505F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50B9452D" w14:textId="77777777" w:rsidR="00610DBE" w:rsidRDefault="00610DBE" w:rsidP="00A7505F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6E9FA97C" w14:textId="77777777" w:rsidR="00EB74B4" w:rsidRPr="00B97BE8" w:rsidRDefault="00EB74B4" w:rsidP="00EB74B4">
      <w:pPr>
        <w:pStyle w:val="a7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97BE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0D7A03">
        <w:rPr>
          <w:rFonts w:ascii="Times New Roman" w:hAnsi="Times New Roman" w:cs="Times New Roman"/>
          <w:sz w:val="24"/>
          <w:szCs w:val="24"/>
        </w:rPr>
        <w:t>3</w:t>
      </w:r>
    </w:p>
    <w:p w14:paraId="7E35E797" w14:textId="77777777" w:rsidR="00EB74B4" w:rsidRDefault="00EB74B4" w:rsidP="00EB74B4">
      <w:pPr>
        <w:pStyle w:val="a7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97BE8">
        <w:rPr>
          <w:rFonts w:ascii="Times New Roman" w:hAnsi="Times New Roman" w:cs="Times New Roman"/>
          <w:sz w:val="24"/>
          <w:szCs w:val="24"/>
        </w:rPr>
        <w:t xml:space="preserve">к Положению о текущем контроле и </w:t>
      </w:r>
    </w:p>
    <w:p w14:paraId="75027B45" w14:textId="77777777" w:rsidR="00EB74B4" w:rsidRDefault="00EB74B4" w:rsidP="00EB74B4">
      <w:pPr>
        <w:jc w:val="right"/>
        <w:rPr>
          <w:rFonts w:ascii="Times New Roman" w:hAnsi="Times New Roman" w:cs="Times New Roman"/>
          <w:sz w:val="24"/>
          <w:szCs w:val="24"/>
        </w:rPr>
      </w:pPr>
      <w:r w:rsidRPr="00B97BE8">
        <w:rPr>
          <w:rFonts w:ascii="Times New Roman" w:hAnsi="Times New Roman" w:cs="Times New Roman"/>
          <w:sz w:val="24"/>
          <w:szCs w:val="24"/>
        </w:rPr>
        <w:t>промежуточной аттестации обучающихся</w:t>
      </w:r>
    </w:p>
    <w:p w14:paraId="062586B8" w14:textId="77777777" w:rsidR="00987B75" w:rsidRPr="00BA521A" w:rsidRDefault="00987B75" w:rsidP="00987B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521A">
        <w:rPr>
          <w:rFonts w:ascii="Times New Roman" w:hAnsi="Times New Roman" w:cs="Times New Roman"/>
          <w:b/>
          <w:bCs/>
          <w:sz w:val="28"/>
          <w:szCs w:val="28"/>
        </w:rPr>
        <w:t>КГА ПОУ «КМТ»</w:t>
      </w:r>
    </w:p>
    <w:p w14:paraId="62D2D016" w14:textId="77777777" w:rsidR="00EB74B4" w:rsidRDefault="00EB74B4" w:rsidP="00EB74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74B4">
        <w:rPr>
          <w:rFonts w:ascii="Times New Roman" w:hAnsi="Times New Roman" w:cs="Times New Roman"/>
          <w:b/>
          <w:bCs/>
          <w:sz w:val="28"/>
          <w:szCs w:val="28"/>
        </w:rPr>
        <w:t>Форма сводной ведомости учета освоения профессионального модуля (вида профессиональной деятельности)</w:t>
      </w:r>
    </w:p>
    <w:p w14:paraId="4C85CC4F" w14:textId="77777777" w:rsidR="00EB74B4" w:rsidRDefault="00EB74B4" w:rsidP="00EB74B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 202__ г.</w:t>
      </w:r>
    </w:p>
    <w:tbl>
      <w:tblPr>
        <w:tblStyle w:val="a9"/>
        <w:tblW w:w="9788" w:type="dxa"/>
        <w:tblLayout w:type="fixed"/>
        <w:tblLook w:val="04A0" w:firstRow="1" w:lastRow="0" w:firstColumn="1" w:lastColumn="0" w:noHBand="0" w:noVBand="1"/>
      </w:tblPr>
      <w:tblGrid>
        <w:gridCol w:w="549"/>
        <w:gridCol w:w="1998"/>
        <w:gridCol w:w="720"/>
        <w:gridCol w:w="709"/>
        <w:gridCol w:w="709"/>
        <w:gridCol w:w="567"/>
        <w:gridCol w:w="567"/>
        <w:gridCol w:w="992"/>
        <w:gridCol w:w="992"/>
        <w:gridCol w:w="1985"/>
      </w:tblGrid>
      <w:tr w:rsidR="00EB74B4" w:rsidRPr="00EB74B4" w14:paraId="38991F63" w14:textId="77777777" w:rsidTr="00EB74B4">
        <w:trPr>
          <w:trHeight w:val="725"/>
        </w:trPr>
        <w:tc>
          <w:tcPr>
            <w:tcW w:w="549" w:type="dxa"/>
            <w:vMerge w:val="restart"/>
            <w:vAlign w:val="center"/>
          </w:tcPr>
          <w:p w14:paraId="43FBD741" w14:textId="77777777" w:rsidR="00EB74B4" w:rsidRPr="00EB74B4" w:rsidRDefault="00EB74B4" w:rsidP="00EB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4B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98" w:type="dxa"/>
            <w:vMerge w:val="restart"/>
            <w:vAlign w:val="center"/>
          </w:tcPr>
          <w:p w14:paraId="2F7DA950" w14:textId="77777777" w:rsidR="00EB74B4" w:rsidRPr="00EB74B4" w:rsidRDefault="00EB74B4" w:rsidP="00EB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4B4">
              <w:rPr>
                <w:rFonts w:ascii="Times New Roman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3272" w:type="dxa"/>
            <w:gridSpan w:val="5"/>
          </w:tcPr>
          <w:p w14:paraId="02D52D98" w14:textId="77777777" w:rsidR="00EB74B4" w:rsidRPr="00EB74B4" w:rsidRDefault="00EB74B4" w:rsidP="00EB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аттестации по МДК, УП, ПП</w:t>
            </w:r>
          </w:p>
        </w:tc>
        <w:tc>
          <w:tcPr>
            <w:tcW w:w="1984" w:type="dxa"/>
            <w:gridSpan w:val="2"/>
          </w:tcPr>
          <w:p w14:paraId="4742D74A" w14:textId="77777777" w:rsidR="00EB74B4" w:rsidRPr="00EB74B4" w:rsidRDefault="00EB74B4" w:rsidP="00EB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за экзамен (квалификационный)</w:t>
            </w:r>
          </w:p>
        </w:tc>
        <w:tc>
          <w:tcPr>
            <w:tcW w:w="1985" w:type="dxa"/>
            <w:vMerge w:val="restart"/>
          </w:tcPr>
          <w:p w14:paraId="6A4A1F21" w14:textId="77777777" w:rsidR="00EB74B4" w:rsidRPr="00EB74B4" w:rsidRDefault="00EB74B4" w:rsidP="00EB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об освоении вида проф. деятельности (освоен / не освоен)</w:t>
            </w:r>
          </w:p>
        </w:tc>
      </w:tr>
      <w:tr w:rsidR="00EB74B4" w:rsidRPr="00EB74B4" w14:paraId="6EC1374F" w14:textId="77777777" w:rsidTr="00EB74B4">
        <w:trPr>
          <w:cantSplit/>
          <w:trHeight w:val="1464"/>
        </w:trPr>
        <w:tc>
          <w:tcPr>
            <w:tcW w:w="549" w:type="dxa"/>
            <w:vMerge/>
          </w:tcPr>
          <w:p w14:paraId="6555F01B" w14:textId="77777777" w:rsidR="00EB74B4" w:rsidRPr="00EB74B4" w:rsidRDefault="00EB74B4" w:rsidP="00EB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14:paraId="2CE91F2A" w14:textId="77777777" w:rsidR="00EB74B4" w:rsidRPr="00EB74B4" w:rsidRDefault="00EB74B4" w:rsidP="00EB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extDirection w:val="btLr"/>
          </w:tcPr>
          <w:p w14:paraId="065D628E" w14:textId="77777777" w:rsidR="00EB74B4" w:rsidRPr="00EB74B4" w:rsidRDefault="00EB74B4" w:rsidP="00EB74B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МДК.0_.0_</w:t>
            </w:r>
          </w:p>
        </w:tc>
        <w:tc>
          <w:tcPr>
            <w:tcW w:w="709" w:type="dxa"/>
            <w:textDirection w:val="btLr"/>
          </w:tcPr>
          <w:p w14:paraId="479AA253" w14:textId="77777777" w:rsidR="00EB74B4" w:rsidRPr="00EB74B4" w:rsidRDefault="00EB74B4" w:rsidP="00EB74B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МДК.0_.0_</w:t>
            </w:r>
          </w:p>
        </w:tc>
        <w:tc>
          <w:tcPr>
            <w:tcW w:w="709" w:type="dxa"/>
            <w:textDirection w:val="btLr"/>
          </w:tcPr>
          <w:p w14:paraId="12522199" w14:textId="77777777" w:rsidR="00EB74B4" w:rsidRPr="00EB74B4" w:rsidRDefault="00EB74B4" w:rsidP="00EB74B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МДК.0_.0_</w:t>
            </w:r>
          </w:p>
        </w:tc>
        <w:tc>
          <w:tcPr>
            <w:tcW w:w="567" w:type="dxa"/>
            <w:textDirection w:val="btLr"/>
          </w:tcPr>
          <w:p w14:paraId="73DF9D15" w14:textId="77777777" w:rsidR="00EB74B4" w:rsidRPr="00EB74B4" w:rsidRDefault="00EB74B4" w:rsidP="00EB74B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УП.0_.0_</w:t>
            </w:r>
          </w:p>
        </w:tc>
        <w:tc>
          <w:tcPr>
            <w:tcW w:w="567" w:type="dxa"/>
            <w:textDirection w:val="btLr"/>
          </w:tcPr>
          <w:p w14:paraId="649A18CD" w14:textId="77777777" w:rsidR="00EB74B4" w:rsidRPr="00EB74B4" w:rsidRDefault="00EB74B4" w:rsidP="00EB74B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ПП.0_.0_</w:t>
            </w:r>
          </w:p>
        </w:tc>
        <w:tc>
          <w:tcPr>
            <w:tcW w:w="992" w:type="dxa"/>
            <w:textDirection w:val="btLr"/>
            <w:vAlign w:val="center"/>
          </w:tcPr>
          <w:p w14:paraId="06B65927" w14:textId="77777777" w:rsidR="00EB74B4" w:rsidRPr="00EB74B4" w:rsidRDefault="00EB74B4" w:rsidP="00EB74B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Цифрой</w:t>
            </w:r>
          </w:p>
        </w:tc>
        <w:tc>
          <w:tcPr>
            <w:tcW w:w="992" w:type="dxa"/>
            <w:textDirection w:val="btLr"/>
            <w:vAlign w:val="center"/>
          </w:tcPr>
          <w:p w14:paraId="1C86D721" w14:textId="77777777" w:rsidR="00EB74B4" w:rsidRPr="00EB74B4" w:rsidRDefault="00EB74B4" w:rsidP="00EB74B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Прописью</w:t>
            </w:r>
          </w:p>
        </w:tc>
        <w:tc>
          <w:tcPr>
            <w:tcW w:w="1985" w:type="dxa"/>
            <w:vMerge/>
          </w:tcPr>
          <w:p w14:paraId="7BF7DC09" w14:textId="77777777" w:rsidR="00EB74B4" w:rsidRPr="00EB74B4" w:rsidRDefault="00EB74B4" w:rsidP="00EB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4B4" w:rsidRPr="00EB74B4" w14:paraId="2C0A7E5D" w14:textId="77777777" w:rsidTr="00EB74B4">
        <w:tc>
          <w:tcPr>
            <w:tcW w:w="549" w:type="dxa"/>
          </w:tcPr>
          <w:p w14:paraId="0573BD3A" w14:textId="77777777" w:rsidR="00EB74B4" w:rsidRPr="00EB74B4" w:rsidRDefault="00EB74B4" w:rsidP="00EB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442F005C" w14:textId="77777777" w:rsidR="00EB74B4" w:rsidRPr="00EB74B4" w:rsidRDefault="00EB74B4" w:rsidP="00EB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A2D9C4B" w14:textId="77777777" w:rsidR="00EB74B4" w:rsidRPr="00EB74B4" w:rsidRDefault="00EB74B4" w:rsidP="00EB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2D1BF0B" w14:textId="77777777" w:rsidR="00EB74B4" w:rsidRPr="00EB74B4" w:rsidRDefault="00EB74B4" w:rsidP="00EB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39ABBA5" w14:textId="77777777" w:rsidR="00EB74B4" w:rsidRPr="00EB74B4" w:rsidRDefault="00EB74B4" w:rsidP="00EB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21DA10D" w14:textId="77777777" w:rsidR="00EB74B4" w:rsidRPr="00EB74B4" w:rsidRDefault="00EB74B4" w:rsidP="00EB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5B85016" w14:textId="77777777" w:rsidR="00EB74B4" w:rsidRPr="00EB74B4" w:rsidRDefault="00EB74B4" w:rsidP="00EB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AE4FFBD" w14:textId="77777777" w:rsidR="00EB74B4" w:rsidRPr="00EB74B4" w:rsidRDefault="00EB74B4" w:rsidP="00EB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E339B6D" w14:textId="77777777" w:rsidR="00EB74B4" w:rsidRPr="00EB74B4" w:rsidRDefault="00EB74B4" w:rsidP="00EB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CDE6D0D" w14:textId="77777777" w:rsidR="00EB74B4" w:rsidRPr="00EB74B4" w:rsidRDefault="00EB74B4" w:rsidP="00EB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4B4" w:rsidRPr="00EB74B4" w14:paraId="5B2DC731" w14:textId="77777777" w:rsidTr="00EB74B4">
        <w:tc>
          <w:tcPr>
            <w:tcW w:w="549" w:type="dxa"/>
          </w:tcPr>
          <w:p w14:paraId="299E8C54" w14:textId="77777777" w:rsidR="00EB74B4" w:rsidRPr="00EB74B4" w:rsidRDefault="00EB74B4" w:rsidP="00EB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427A447D" w14:textId="77777777" w:rsidR="00EB74B4" w:rsidRPr="00EB74B4" w:rsidRDefault="00EB74B4" w:rsidP="00EB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7A23E4F" w14:textId="77777777" w:rsidR="00EB74B4" w:rsidRPr="00EB74B4" w:rsidRDefault="00EB74B4" w:rsidP="00EB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3D40CD" w14:textId="77777777" w:rsidR="00EB74B4" w:rsidRPr="00EB74B4" w:rsidRDefault="00EB74B4" w:rsidP="00EB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6EBEC17" w14:textId="77777777" w:rsidR="00EB74B4" w:rsidRPr="00EB74B4" w:rsidRDefault="00EB74B4" w:rsidP="00EB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CCEC40" w14:textId="77777777" w:rsidR="00EB74B4" w:rsidRPr="00EB74B4" w:rsidRDefault="00EB74B4" w:rsidP="00EB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7900814" w14:textId="77777777" w:rsidR="00EB74B4" w:rsidRPr="00EB74B4" w:rsidRDefault="00EB74B4" w:rsidP="00EB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B929CEA" w14:textId="77777777" w:rsidR="00EB74B4" w:rsidRPr="00EB74B4" w:rsidRDefault="00EB74B4" w:rsidP="00EB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29A98F3" w14:textId="77777777" w:rsidR="00EB74B4" w:rsidRPr="00EB74B4" w:rsidRDefault="00EB74B4" w:rsidP="00EB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FEA50E1" w14:textId="77777777" w:rsidR="00EB74B4" w:rsidRPr="00EB74B4" w:rsidRDefault="00EB74B4" w:rsidP="00EB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4B4" w:rsidRPr="00EB74B4" w14:paraId="23EE9BE6" w14:textId="77777777" w:rsidTr="00EB74B4">
        <w:tc>
          <w:tcPr>
            <w:tcW w:w="549" w:type="dxa"/>
          </w:tcPr>
          <w:p w14:paraId="063F9286" w14:textId="77777777" w:rsidR="00EB74B4" w:rsidRPr="00EB74B4" w:rsidRDefault="00EB74B4" w:rsidP="00EB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4FE4CB7C" w14:textId="77777777" w:rsidR="00EB74B4" w:rsidRPr="00EB74B4" w:rsidRDefault="00EB74B4" w:rsidP="00EB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75F45B7" w14:textId="77777777" w:rsidR="00EB74B4" w:rsidRPr="00EB74B4" w:rsidRDefault="00EB74B4" w:rsidP="00EB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D024603" w14:textId="77777777" w:rsidR="00EB74B4" w:rsidRPr="00EB74B4" w:rsidRDefault="00EB74B4" w:rsidP="00EB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44B456" w14:textId="77777777" w:rsidR="00EB74B4" w:rsidRPr="00EB74B4" w:rsidRDefault="00EB74B4" w:rsidP="00EB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5C71984" w14:textId="77777777" w:rsidR="00EB74B4" w:rsidRPr="00EB74B4" w:rsidRDefault="00EB74B4" w:rsidP="00EB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22AA15D" w14:textId="77777777" w:rsidR="00EB74B4" w:rsidRPr="00EB74B4" w:rsidRDefault="00EB74B4" w:rsidP="00EB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87D4068" w14:textId="77777777" w:rsidR="00EB74B4" w:rsidRPr="00EB74B4" w:rsidRDefault="00EB74B4" w:rsidP="00EB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81CA487" w14:textId="77777777" w:rsidR="00EB74B4" w:rsidRPr="00EB74B4" w:rsidRDefault="00EB74B4" w:rsidP="00EB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DE0CB93" w14:textId="77777777" w:rsidR="00EB74B4" w:rsidRPr="00EB74B4" w:rsidRDefault="00EB74B4" w:rsidP="00EB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4B4" w:rsidRPr="00EB74B4" w14:paraId="02E63A14" w14:textId="77777777" w:rsidTr="00EB74B4">
        <w:tc>
          <w:tcPr>
            <w:tcW w:w="549" w:type="dxa"/>
          </w:tcPr>
          <w:p w14:paraId="13DF83B3" w14:textId="77777777" w:rsidR="00EB74B4" w:rsidRPr="00EB74B4" w:rsidRDefault="00EB74B4" w:rsidP="00EB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00CC25E6" w14:textId="77777777" w:rsidR="00EB74B4" w:rsidRPr="00EB74B4" w:rsidRDefault="00EB74B4" w:rsidP="00EB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2D6A10D" w14:textId="77777777" w:rsidR="00EB74B4" w:rsidRPr="00EB74B4" w:rsidRDefault="00EB74B4" w:rsidP="00EB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EED47E9" w14:textId="77777777" w:rsidR="00EB74B4" w:rsidRPr="00EB74B4" w:rsidRDefault="00EB74B4" w:rsidP="00EB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FECB955" w14:textId="77777777" w:rsidR="00EB74B4" w:rsidRPr="00EB74B4" w:rsidRDefault="00EB74B4" w:rsidP="00EB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78EC187" w14:textId="77777777" w:rsidR="00EB74B4" w:rsidRPr="00EB74B4" w:rsidRDefault="00EB74B4" w:rsidP="00EB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AA3351B" w14:textId="77777777" w:rsidR="00EB74B4" w:rsidRPr="00EB74B4" w:rsidRDefault="00EB74B4" w:rsidP="00EB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2391737" w14:textId="77777777" w:rsidR="00EB74B4" w:rsidRPr="00EB74B4" w:rsidRDefault="00EB74B4" w:rsidP="00EB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33C5A9E" w14:textId="77777777" w:rsidR="00EB74B4" w:rsidRPr="00EB74B4" w:rsidRDefault="00EB74B4" w:rsidP="00EB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D6D3DBD" w14:textId="77777777" w:rsidR="00EB74B4" w:rsidRPr="00EB74B4" w:rsidRDefault="00EB74B4" w:rsidP="00EB7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4ED081" w14:textId="77777777" w:rsidR="00EB74B4" w:rsidRDefault="00EB74B4" w:rsidP="00EB74B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A1CA65" w14:textId="77777777" w:rsidR="00445F2C" w:rsidRDefault="00445F2C" w:rsidP="00445F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Pr="00B34B12">
        <w:rPr>
          <w:rFonts w:ascii="Times New Roman" w:hAnsi="Times New Roman" w:cs="Times New Roman"/>
          <w:sz w:val="28"/>
          <w:szCs w:val="28"/>
        </w:rPr>
        <w:t>: __________________ / _________________</w:t>
      </w:r>
    </w:p>
    <w:p w14:paraId="18DE53E5" w14:textId="77777777" w:rsidR="00445F2C" w:rsidRDefault="00445F2C" w:rsidP="00445F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 экзаменационной комиссии: _____________ / ______________</w:t>
      </w:r>
    </w:p>
    <w:p w14:paraId="24452B72" w14:textId="77777777" w:rsidR="00445F2C" w:rsidRDefault="00445F2C" w:rsidP="00445F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 экзаменационной комиссии: _____________ / ______________</w:t>
      </w:r>
    </w:p>
    <w:p w14:paraId="0CA0712F" w14:textId="77777777" w:rsidR="00445F2C" w:rsidRPr="00EB74B4" w:rsidRDefault="00445F2C" w:rsidP="00445F2C">
      <w:pPr>
        <w:rPr>
          <w:rFonts w:ascii="Times New Roman" w:hAnsi="Times New Roman" w:cs="Times New Roman"/>
          <w:sz w:val="28"/>
          <w:szCs w:val="28"/>
        </w:rPr>
      </w:pPr>
    </w:p>
    <w:sectPr w:rsidR="00445F2C" w:rsidRPr="00EB74B4" w:rsidSect="006947AC">
      <w:headerReference w:type="default" r:id="rId8"/>
      <w:footerReference w:type="default" r:id="rId9"/>
      <w:footerReference w:type="first" r:id="rId10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4CA458" w14:textId="77777777" w:rsidR="00914359" w:rsidRDefault="00914359" w:rsidP="00566030">
      <w:pPr>
        <w:spacing w:after="0" w:line="240" w:lineRule="auto"/>
      </w:pPr>
      <w:r>
        <w:separator/>
      </w:r>
    </w:p>
  </w:endnote>
  <w:endnote w:type="continuationSeparator" w:id="0">
    <w:p w14:paraId="2C83A192" w14:textId="77777777" w:rsidR="00914359" w:rsidRDefault="00914359" w:rsidP="00566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83586929"/>
      <w:docPartObj>
        <w:docPartGallery w:val="Page Numbers (Bottom of Page)"/>
        <w:docPartUnique/>
      </w:docPartObj>
    </w:sdtPr>
    <w:sdtEndPr/>
    <w:sdtContent>
      <w:p w14:paraId="42424D25" w14:textId="14E00208" w:rsidR="00914EC8" w:rsidRDefault="00914EC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DAA25D" w14:textId="77777777" w:rsidR="00914EC8" w:rsidRDefault="00914EC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12961922"/>
      <w:docPartObj>
        <w:docPartGallery w:val="Page Numbers (Bottom of Page)"/>
        <w:docPartUnique/>
      </w:docPartObj>
    </w:sdtPr>
    <w:sdtEndPr/>
    <w:sdtContent>
      <w:p w14:paraId="15721CBF" w14:textId="1863AAA3" w:rsidR="00A25479" w:rsidRDefault="00A2547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E650D1" w14:textId="77777777" w:rsidR="00A25479" w:rsidRDefault="00A254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C28F44" w14:textId="77777777" w:rsidR="00914359" w:rsidRDefault="00914359" w:rsidP="00566030">
      <w:pPr>
        <w:spacing w:after="0" w:line="240" w:lineRule="auto"/>
      </w:pPr>
      <w:r>
        <w:separator/>
      </w:r>
    </w:p>
  </w:footnote>
  <w:footnote w:type="continuationSeparator" w:id="0">
    <w:p w14:paraId="2CEC1A39" w14:textId="77777777" w:rsidR="00914359" w:rsidRDefault="00914359" w:rsidP="00566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987053" w14:textId="008039A0" w:rsidR="00566030" w:rsidRPr="00566030" w:rsidRDefault="00566030">
    <w:pPr>
      <w:pStyle w:val="a3"/>
      <w:rPr>
        <w:i/>
        <w:iCs/>
      </w:rPr>
    </w:pPr>
  </w:p>
  <w:p w14:paraId="191A071B" w14:textId="77777777" w:rsidR="00566030" w:rsidRDefault="0056603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9529E"/>
    <w:multiLevelType w:val="multilevel"/>
    <w:tmpl w:val="EA14AA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2CC59CF"/>
    <w:multiLevelType w:val="multilevel"/>
    <w:tmpl w:val="812CE83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59249CF"/>
    <w:multiLevelType w:val="hybridMultilevel"/>
    <w:tmpl w:val="7ED66376"/>
    <w:lvl w:ilvl="0" w:tplc="F5BA65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75B7D"/>
    <w:multiLevelType w:val="hybridMultilevel"/>
    <w:tmpl w:val="42B20292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18CC0600"/>
    <w:multiLevelType w:val="hybridMultilevel"/>
    <w:tmpl w:val="481E0D44"/>
    <w:lvl w:ilvl="0" w:tplc="F5BA65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055F9"/>
    <w:multiLevelType w:val="hybridMultilevel"/>
    <w:tmpl w:val="EDF697EC"/>
    <w:lvl w:ilvl="0" w:tplc="F5BA652A">
      <w:start w:val="1"/>
      <w:numFmt w:val="bullet"/>
      <w:lvlText w:val=""/>
      <w:lvlJc w:val="left"/>
      <w:pPr>
        <w:ind w:left="21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6" w15:restartNumberingAfterBreak="0">
    <w:nsid w:val="381A0C5D"/>
    <w:multiLevelType w:val="hybridMultilevel"/>
    <w:tmpl w:val="D7C65C86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A886330"/>
    <w:multiLevelType w:val="hybridMultilevel"/>
    <w:tmpl w:val="D40E999E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E9D73AF"/>
    <w:multiLevelType w:val="hybridMultilevel"/>
    <w:tmpl w:val="80CA6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F01C5B"/>
    <w:multiLevelType w:val="hybridMultilevel"/>
    <w:tmpl w:val="238E67D8"/>
    <w:lvl w:ilvl="0" w:tplc="F5BA652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2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030"/>
    <w:rsid w:val="00015C4A"/>
    <w:rsid w:val="00015E43"/>
    <w:rsid w:val="000168E0"/>
    <w:rsid w:val="00037306"/>
    <w:rsid w:val="00057E90"/>
    <w:rsid w:val="00064F7F"/>
    <w:rsid w:val="000D4014"/>
    <w:rsid w:val="000D7A03"/>
    <w:rsid w:val="000E1F13"/>
    <w:rsid w:val="00111BEB"/>
    <w:rsid w:val="00133E30"/>
    <w:rsid w:val="001608E8"/>
    <w:rsid w:val="0016702A"/>
    <w:rsid w:val="00173114"/>
    <w:rsid w:val="0019799B"/>
    <w:rsid w:val="001A1098"/>
    <w:rsid w:val="001B491C"/>
    <w:rsid w:val="001C56B4"/>
    <w:rsid w:val="001F47A1"/>
    <w:rsid w:val="00234C66"/>
    <w:rsid w:val="00254AED"/>
    <w:rsid w:val="00255FE3"/>
    <w:rsid w:val="00264850"/>
    <w:rsid w:val="0027653B"/>
    <w:rsid w:val="002770B4"/>
    <w:rsid w:val="00284F41"/>
    <w:rsid w:val="0031171A"/>
    <w:rsid w:val="003B68E5"/>
    <w:rsid w:val="003E7F0F"/>
    <w:rsid w:val="00401929"/>
    <w:rsid w:val="00402C8F"/>
    <w:rsid w:val="00416311"/>
    <w:rsid w:val="0044512E"/>
    <w:rsid w:val="00445F2C"/>
    <w:rsid w:val="00454C8F"/>
    <w:rsid w:val="004A5CA2"/>
    <w:rsid w:val="004B287F"/>
    <w:rsid w:val="004C3F2F"/>
    <w:rsid w:val="004D484F"/>
    <w:rsid w:val="004F6E0F"/>
    <w:rsid w:val="005004D8"/>
    <w:rsid w:val="005649CF"/>
    <w:rsid w:val="00566030"/>
    <w:rsid w:val="00572A95"/>
    <w:rsid w:val="00596942"/>
    <w:rsid w:val="005C30CA"/>
    <w:rsid w:val="00601CBA"/>
    <w:rsid w:val="00610DBE"/>
    <w:rsid w:val="006319A6"/>
    <w:rsid w:val="00651758"/>
    <w:rsid w:val="0066086D"/>
    <w:rsid w:val="0068386C"/>
    <w:rsid w:val="006947AC"/>
    <w:rsid w:val="006C2ACA"/>
    <w:rsid w:val="006F5664"/>
    <w:rsid w:val="0071670F"/>
    <w:rsid w:val="00750BB7"/>
    <w:rsid w:val="00782344"/>
    <w:rsid w:val="0078732D"/>
    <w:rsid w:val="007A0ABB"/>
    <w:rsid w:val="007C56C7"/>
    <w:rsid w:val="007E0C4D"/>
    <w:rsid w:val="007F47F8"/>
    <w:rsid w:val="007F523B"/>
    <w:rsid w:val="0081003F"/>
    <w:rsid w:val="00847161"/>
    <w:rsid w:val="008510DA"/>
    <w:rsid w:val="00870472"/>
    <w:rsid w:val="00894065"/>
    <w:rsid w:val="008B6A14"/>
    <w:rsid w:val="008D6EA9"/>
    <w:rsid w:val="00914359"/>
    <w:rsid w:val="00914EC8"/>
    <w:rsid w:val="00917F40"/>
    <w:rsid w:val="00940464"/>
    <w:rsid w:val="009427B8"/>
    <w:rsid w:val="00987B75"/>
    <w:rsid w:val="00993A9C"/>
    <w:rsid w:val="009B352C"/>
    <w:rsid w:val="009E41F0"/>
    <w:rsid w:val="00A25479"/>
    <w:rsid w:val="00A373A0"/>
    <w:rsid w:val="00A43D9A"/>
    <w:rsid w:val="00A7505F"/>
    <w:rsid w:val="00A8656E"/>
    <w:rsid w:val="00AF2A69"/>
    <w:rsid w:val="00AF6925"/>
    <w:rsid w:val="00B34B12"/>
    <w:rsid w:val="00B45605"/>
    <w:rsid w:val="00B64AD8"/>
    <w:rsid w:val="00B749A8"/>
    <w:rsid w:val="00B852C9"/>
    <w:rsid w:val="00B97BE8"/>
    <w:rsid w:val="00BA521A"/>
    <w:rsid w:val="00BA6BEF"/>
    <w:rsid w:val="00C178B2"/>
    <w:rsid w:val="00C304E1"/>
    <w:rsid w:val="00CA29BB"/>
    <w:rsid w:val="00CB483C"/>
    <w:rsid w:val="00CB631F"/>
    <w:rsid w:val="00CC2828"/>
    <w:rsid w:val="00CC3465"/>
    <w:rsid w:val="00CC4CA6"/>
    <w:rsid w:val="00D01251"/>
    <w:rsid w:val="00D20342"/>
    <w:rsid w:val="00D2226B"/>
    <w:rsid w:val="00D4229C"/>
    <w:rsid w:val="00D60CE4"/>
    <w:rsid w:val="00D61461"/>
    <w:rsid w:val="00D73832"/>
    <w:rsid w:val="00D9532A"/>
    <w:rsid w:val="00DA73DD"/>
    <w:rsid w:val="00DC1DB2"/>
    <w:rsid w:val="00DD3171"/>
    <w:rsid w:val="00E43B51"/>
    <w:rsid w:val="00E730BE"/>
    <w:rsid w:val="00E93A45"/>
    <w:rsid w:val="00E95DE4"/>
    <w:rsid w:val="00EA65BF"/>
    <w:rsid w:val="00EB74B4"/>
    <w:rsid w:val="00EC4D39"/>
    <w:rsid w:val="00F14239"/>
    <w:rsid w:val="00F51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1D2A4"/>
  <w15:docId w15:val="{A226F97E-F317-4E90-8FB2-B7ACC888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6030"/>
  </w:style>
  <w:style w:type="paragraph" w:styleId="a5">
    <w:name w:val="footer"/>
    <w:basedOn w:val="a"/>
    <w:link w:val="a6"/>
    <w:uiPriority w:val="99"/>
    <w:unhideWhenUsed/>
    <w:rsid w:val="00566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6030"/>
  </w:style>
  <w:style w:type="paragraph" w:styleId="a7">
    <w:name w:val="List Paragraph"/>
    <w:basedOn w:val="a"/>
    <w:uiPriority w:val="34"/>
    <w:qFormat/>
    <w:rsid w:val="00566030"/>
    <w:pPr>
      <w:ind w:left="720"/>
      <w:contextualSpacing/>
    </w:pPr>
  </w:style>
  <w:style w:type="character" w:customStyle="1" w:styleId="a8">
    <w:name w:val="Гипертекстовая ссылка"/>
    <w:basedOn w:val="a0"/>
    <w:uiPriority w:val="99"/>
    <w:rsid w:val="00DC1DB2"/>
    <w:rPr>
      <w:color w:val="106BBE"/>
    </w:rPr>
  </w:style>
  <w:style w:type="table" w:styleId="a9">
    <w:name w:val="Table Grid"/>
    <w:basedOn w:val="a1"/>
    <w:uiPriority w:val="39"/>
    <w:rsid w:val="00D20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4163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88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ch-mendeleevo.karagai-edu.ru/upload/versions/24568/28889/Polozhenije_o_promezhutochnoj_attestacii_2024_g.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2125</Words>
  <Characters>12117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Александрович</dc:creator>
  <cp:keywords/>
  <dc:description/>
  <cp:lastModifiedBy>User</cp:lastModifiedBy>
  <cp:revision>10</cp:revision>
  <dcterms:created xsi:type="dcterms:W3CDTF">2025-11-27T05:33:00Z</dcterms:created>
  <dcterms:modified xsi:type="dcterms:W3CDTF">2025-12-03T05:54:00Z</dcterms:modified>
</cp:coreProperties>
</file>